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2026-04-10 06:00 UTC [XJPK]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RF-UR-001</w:t>
      </w:r>
      <w:r/>
    </w:p>
    <w:p>
      <w:pPr>
        <w:pStyle w:val="ListBullet"/>
        <w:spacing w:line="240" w:lineRule="auto"/>
        <w:ind w:left="720"/>
      </w:pPr>
      <w:r/>
      <w:r>
        <w:t>generated_at: 2026-04-10T06:00:00Z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Policy- and energy-security-driven nuclear buildout/support narratives remain a net positive demand signal for U3O8 over the next 24h, keeping directional bias upward.</w:t>
            </w:r>
          </w:p>
        </w:tc>
        <w:tc>
          <w:tcPr>
            <w:tcW w:type="dxa" w:w="1040"/>
          </w:tcPr>
          <w:p>
            <w:r>
              <w:t>68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34</w:t>
            </w:r>
          </w:p>
        </w:tc>
      </w:tr>
      <w:tr>
        <w:tc>
          <w:tcPr>
            <w:tcW w:type="dxa" w:w="1040"/>
          </w:tcPr>
          <w:p>
            <w:r>
              <w:t>uranium</w:t>
            </w:r>
          </w:p>
        </w:tc>
        <w:tc>
          <w:tcPr>
            <w:tcW w:type="dxa" w:w="1040"/>
          </w:tcPr>
          <w:p>
            <w:r>
              <w:t>B-UR-002</w:t>
            </w:r>
          </w:p>
        </w:tc>
        <w:tc>
          <w:tcPr>
            <w:tcW w:type="dxa" w:w="1040"/>
          </w:tcPr>
          <w:p>
            <w:r>
              <w:t>Supply-side sensitivity (producer/regulatory/supply-chain) continues to support a tighter perceived supply outlook, reinforcing bullish pressure in the near term (6–24h).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34</w:t>
            </w:r>
          </w:p>
        </w:tc>
      </w:tr>
      <w:tr>
        <w:tc>
          <w:tcPr>
            <w:tcW w:type="dxa" w:w="1040"/>
          </w:tcPr>
          <w:p>
            <w:r>
              <w:t>uranium</w:t>
            </w:r>
          </w:p>
        </w:tc>
        <w:tc>
          <w:tcPr>
            <w:tcW w:type="dxa" w:w="1040"/>
          </w:tcPr>
          <w:p>
            <w:r>
              <w:t>B-UR-003</w:t>
            </w:r>
          </w:p>
        </w:tc>
        <w:tc>
          <w:tcPr>
            <w:tcW w:type="dxa" w:w="1040"/>
          </w:tcPr>
          <w:p>
            <w:r>
              <w:t>Despite bullish bias, the signal is somewhat narrative-fragile: single-source VIP/risk-anomaly items and regulatory headline-dependence can raise short-term whipsaw risk without constituting true counter-evidence.</w:t>
            </w:r>
          </w:p>
        </w:tc>
        <w:tc>
          <w:tcPr>
            <w:tcW w:type="dxa" w:w="1040"/>
          </w:tcPr>
          <w:p>
            <w:r>
              <w:t>57</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34</w:t>
            </w:r>
          </w:p>
        </w:tc>
      </w:tr>
    </w:tbl>
    <w:p>
      <w:r/>
    </w:p>
    <w:p>
      <w:pPr>
        <w:pStyle w:val="Heading2"/>
      </w:pPr>
      <w:r>
        <w:t>Data Dump (Machine Use)</w:t>
      </w:r>
      <w:r/>
    </w:p>
    <w:p>
      <w:r/>
      <w:r>
        <w:rPr>
          <w:rFonts w:ascii="Courier" w:hAnsi="Courier"/>
        </w:rPr>
        <w:t>{</w:t>
        <w:br/>
        <w:t xml:space="preserve"> "workflow_6B_CIS_output": {</w:t>
        <w:br/>
        <w:t xml:space="preserve"> "snapshot_id": "cis_uranium_20260410T060000Z",</w:t>
        <w:br/>
        <w:t xml:space="preserve"> "timestamp_utc": "2026-04-10T06:00:00Z",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78,</w:t>
        <w:br/>
        <w:t xml:space="preserve"> "headline_fragility_score_0_100": 34,</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"Policy- and energy-security-driven nuclear buildout/support narratives remain a net positive demand signal for U3O8 over the next 24h, keeping directional bias upward.",</w:t>
        <w:br/>
        <w:t xml:space="preserve"> "probability_pct": 68,</w:t>
        <w:br/>
        <w:t xml:space="preserve"> "direction": "up",</w:t>
        <w:br/>
        <w:t xml:space="preserve"> "velocity": "stable",</w:t>
        <w:br/>
        <w:t xml:space="preserve"> "horizon": "24h",</w:t>
        <w:br/>
        <w:t xml:space="preserve"> "drivers": [</w:t>
        <w:br/>
        <w:t xml:space="preserve"> "nuclear_policy",</w:t>
        <w:br/>
        <w:t xml:space="preserve"> "energy_security",</w:t>
        <w:br/>
        <w:t xml:space="preserve"> "reactor_demand"</w:t>
        <w:br/>
        <w:t xml:space="preserve"> ],</w:t>
        <w:br/>
        <w:t xml:space="preserve"> "contradicted_by": [],</w:t>
        <w:br/>
        <w:t xml:space="preserve"> "directional_confidence_score_0_100": 78,</w:t>
        <w:br/>
        <w:t xml:space="preserve"> "authority_confirmation_score_0_100": 74,</w:t>
        <w:br/>
        <w:t xml:space="preserve"> "authority_confirmation_band": "medium"</w:t>
        <w:br/>
        <w:t xml:space="preserve"> },</w:t>
        <w:br/>
        <w:t xml:space="preserve"> {</w:t>
        <w:br/>
        <w:t xml:space="preserve"> "belief_id": "B-UR-002",</w:t>
        <w:br/>
        <w:t xml:space="preserve"> "market": "uranium",</w:t>
        <w:br/>
        <w:t xml:space="preserve"> "claim": "Supply-side sensitivity (producer/regulatory/supply-chain) continues to support a tighter perceived supply outlook, reinforcing bullish pressure in the near term (6\u201324h).",</w:t>
        <w:br/>
        <w:t xml:space="preserve"> "probability_pct": 62,</w:t>
        <w:br/>
        <w:t xml:space="preserve"> "direction": "up",</w:t>
        <w:br/>
        <w:t xml:space="preserve"> "velocity": "accelerating",</w:t>
        <w:br/>
        <w:t xml:space="preserve"> "horizon": "24h",</w:t>
        <w:br/>
        <w:t xml:space="preserve"> "drivers": [</w:t>
        <w:br/>
        <w:t xml:space="preserve"> "geopolitical_supply_risk",</w:t>
        <w:br/>
        <w:t xml:space="preserve"> "uranium_supply_contracting",</w:t>
        <w:br/>
        <w:t xml:space="preserve"> "regulatory"</w:t>
        <w:br/>
        <w:t xml:space="preserve"> ],</w:t>
        <w:br/>
        <w:t xml:space="preserve"> "contradicted_by": [],</w:t>
        <w:br/>
        <w:t xml:space="preserve"> "directional_confidence_score_0_100": 73,</w:t>
        <w:br/>
        <w:t xml:space="preserve"> "authority_confirmation_score_0_100": 70,</w:t>
        <w:br/>
        <w:t xml:space="preserve"> "authority_confirmation_band": "medium"</w:t>
        <w:br/>
        <w:t xml:space="preserve"> },</w:t>
        <w:br/>
        <w:t xml:space="preserve"> {</w:t>
        <w:br/>
        <w:t xml:space="preserve"> "belief_id": "B-UR-003",</w:t>
        <w:br/>
        <w:t xml:space="preserve"> "market": "uranium",</w:t>
        <w:br/>
        <w:t xml:space="preserve"> "claim": "Despite bullish bias, the signal is somewhat narrative-fragile: single-source VIP/risk-anomaly items and regulatory headline-dependence can raise short-term whipsaw risk without constituting true counter-evidence.",</w:t>
        <w:br/>
        <w:t xml:space="preserve"> "probability_pct": 57,</w:t>
        <w:br/>
        <w:t xml:space="preserve"> "direction": "mixed",</w:t>
        <w:br/>
        <w:t xml:space="preserve"> "velocity": "stable",</w:t>
        <w:br/>
        <w:t xml:space="preserve"> "horizon": "6h",</w:t>
        <w:br/>
        <w:t xml:space="preserve"> "drivers": [</w:t>
        <w:br/>
        <w:t xml:space="preserve"> "nuclear_policy",</w:t>
        <w:br/>
        <w:t xml:space="preserve"> "regulatory"</w:t>
        <w:br/>
        <w:t xml:space="preserve"> ],</w:t>
        <w:br/>
        <w:t xml:space="preserve"> "contradicted_by": [],</w:t>
        <w:br/>
        <w:t xml:space="preserve"> "directional_confidence_score_0_100": 60,</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"unchanged",</w:t>
        <w:br/>
        <w:t xml:space="preserve"> "directional_mass_score_0_100": 82,</w:t>
        <w:br/>
        <w:t xml:space="preserve"> "conviction_score_0_100": 78,</w:t>
        <w:br/>
        <w:t xml:space="preserve"> "authority_confirmation_score_0_100": 72,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34,</w:t>
        <w:br/>
        <w:t xml:space="preserve"> "supporting_belief_ids": [</w:t>
        <w:br/>
        <w:t xml:space="preserve"> "B-UR-001",</w:t>
        <w:br/>
        <w:t xml:space="preserve"> "B-UR-002",</w:t>
        <w:br/>
        <w:t xml:space="preserve"> "B-UR-003"</w:t>
        <w:br/>
        <w:t xml:space="preserve"> ],</w:t>
        <w:br/>
        <w:t xml:space="preserve"> "source_tier_counts": {</w:t>
        <w:br/>
        <w:t xml:space="preserve"> "A": 78,</w:t>
        <w:br/>
        <w:t xml:space="preserve"> "B": 15,</w:t>
        <w:br/>
        <w:t xml:space="preserve"> "C": 20,</w:t>
        <w:br/>
        <w:t xml:space="preserve"> "D": 166,</w:t>
        <w:br/>
        <w:t xml:space="preserve"> "U": 0</w:t>
        <w:br/>
        <w:t xml:space="preserve"> },</w:t>
        <w:br/>
        <w:t xml:space="preserve"> "freshness_mix": {</w:t>
        <w:br/>
        <w:t xml:space="preserve"> "fresh_0_24h_estimate": 18,</w:t>
        <w:br/>
        <w:t xml:space="preserve"> "stale_gt_24h_estimate": 220,</w:t>
        <w:br/>
        <w:t xml:space="preserve"> "basis": "trend_level_timestamp_samples_and_recency_proxies"</w:t>
        <w:br/>
        <w:t xml:space="preserve"> }</w:t>
        <w:br/>
        <w:t xml:space="preserve"> }</w:t>
        <w:br/>
        <w:t xml:space="preserve"> ],</w:t>
        <w:br/>
        <w:t xml:space="preserve"> "risk_flags": [</w:t>
        <w:br/>
        <w:t xml:space="preserve"> {</w:t>
        <w:br/>
        <w:t xml:space="preserve"> "flag_id": "RF-UR-001",</w:t>
        <w:br/>
        <w:t xml:space="preserve"> "market": "uranium",</w:t>
        <w:br/>
        <w:t xml:space="preserve"> "risk": "regulatory_headline_whipsaw",</w:t>
        <w:br/>
        <w:t xml:space="preserve"> "severity": "medium",</w:t>
        <w:br/>
        <w:t xml:space="preserve"> "detail": "Signal drivers are policy/regulatory heavy; rapid narrative shifts can move sentiment quickly even without direct spot/term-price evidence in this feed."</w:t>
        <w:br/>
        <w:t xml:space="preserve"> },</w:t>
        <w:br/>
        <w:t xml:space="preserve"> {</w:t>
        <w:br/>
        <w:t xml:space="preserve"> "flag_id": "RF-UR-002",</w:t>
        <w:br/>
        <w:t xml:space="preserve"> "market": "uranium",</w:t>
        <w:br/>
        <w:t xml:space="preserve"> "risk": "vip_single_source_echo_risk",</w:t>
        <w:br/>
        <w:t xml:space="preserve"> "severity": "low",</w:t>
        <w:br/>
        <w:t xml:space="preserve"> "detail": "VIP lane contains multiple single-source items (echo-risk flagged) that should not be treated as mass-confirmed market direction."</w:t>
        <w:br/>
        <w:t xml:space="preserve"> },</w:t>
        <w:br/>
        <w:t xml:space="preserve"> {</w:t>
        <w:br/>
        <w:t xml:space="preserve"> "flag_id": "RF-UR-003",</w:t>
        <w:br/>
        <w:t xml:space="preserve"> "market": "uranium",</w:t>
        <w:br/>
        <w:t xml:space="preserve"> "risk": "non_deduped_authority_counts",</w:t>
        <w:br/>
        <w:t xml:space="preserve"> "severity": "low",</w:t>
        <w:br/>
        <w:t xml:space="preserve"> "detail": "Authority tier counts are aggregated from overlapping trend bundles without record-level deduplication; use as directional colour, not absolute totals."</w:t>
        <w:br/>
        <w:t xml:space="preserve"> }</w:t>
        <w:br/>
        <w:t xml:space="preserve"> ],</w:t>
        <w:br/>
        <w:t xml:space="preserve"> "candidate_actions": [</w:t>
        <w:br/>
        <w:t xml:space="preserve"> {</w:t>
        <w:br/>
        <w:t xml:space="preserve"> "market": "uranium",</w:t>
        <w:br/>
        <w:t xml:space="preserve"> "action_label": "watch_long_bias",</w:t>
        <w:br/>
        <w:t xml:space="preserve"> "confidence": "high",</w:t>
        <w:br/>
        <w:t xml:space="preserve"> "trigger_condition": "If fresh policy/producer/supply headlines continue printing without credible opposing evidence in the next 6h, maintain bullish monitoring bias."</w:t>
        <w:br/>
        <w:t xml:space="preserve"> },</w:t>
        <w:br/>
        <w:t xml:space="preserve"> {</w:t>
        <w:br/>
        <w:t xml:space="preserve"> "market": "uranium",</w:t>
        <w:br/>
        <w:t xml:space="preserve"> "action_label": "volatility_watch",</w:t>
        <w:br/>
        <w:t xml:space="preserve"> "confidence": "medium",</w:t>
        <w:br/>
        <w:t xml:space="preserve"> "trigger_condition": "If a high-authority regulatory/supply item lands abruptly (e.g., restriction, approval reversal, material production update), expect fast sentiment repricing."</w:t>
        <w:br/>
        <w:t xml:space="preserve"> },</w:t>
        <w:br/>
        <w:t xml:space="preserve"> {</w:t>
        <w:br/>
        <w:t xml:space="preserve"> "market": "uranium",</w:t>
        <w:br/>
        <w:t xml:space="preserve"> "action_label": "reversal_watch",</w:t>
        <w:br/>
        <w:t xml:space="preserve"> "confidence": "low",</w:t>
        <w:br/>
        <w:t xml:space="preserve"> "trigger_condition": "Escalate only if 2+ independent fresh opposing signals appear inside a 2h window (not just lack of confirmation)."</w:t>
        <w:br/>
        <w:t xml:space="preserve"> },</w:t>
        <w:br/>
        <w:t xml:space="preserve"> {</w:t>
        <w:br/>
        <w:t xml:space="preserve"> "market": "uranium",</w:t>
        <w:br/>
        <w:t xml:space="preserve"> "action_label": "stay_flat",</w:t>
        <w:br/>
        <w:t xml:space="preserve"> "confidence": "low",</w:t>
        <w:br/>
        <w:t xml:space="preserve"> "trigger_condition": "Only if contradiction spikes materially and net directional score collapses toward neutral (|score| &lt; 20) on fresh counter-evidence."</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"2026-04-09T06:00:00Z",</w:t>
        <w:br/>
        <w:t xml:space="preserve"> "bucket_end_utc": "2026-04-09T07:00:00Z",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"2026-04-09T07:00:00Z",</w:t>
        <w:br/>
        <w:t xml:space="preserve"> "bucket_end_utc": "2026-04-09T08:00:00Z",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0.06,</w:t>
        <w:br/>
        <w:t xml:space="preserve"> "fresh_evidence_count": 0,</w:t>
        <w:br/>
        <w:t xml:space="preserve"> "stale_evidence_count": 4,</w:t>
        <w:br/>
        <w:t xml:space="preserve"> "conviction_score_0_100": 56,</w:t>
        <w:br/>
        <w:t xml:space="preserve"> "fragility_score_0_100": 50,</w:t>
        <w:br/>
        <w:t xml:space="preserve"> "dominant_state": "bullish"</w:t>
        <w:br/>
        <w:t xml:space="preserve"> },</w:t>
        <w:br/>
        <w:t xml:space="preserve"> {</w:t>
        <w:br/>
        <w:t xml:space="preserve"> "bucket_start_utc": "2026-04-09T08:00:00Z",</w:t>
        <w:br/>
        <w:t xml:space="preserve"> "bucket_end_utc": "2026-04-09T09:00:00Z",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0.06,</w:t>
        <w:br/>
        <w:t xml:space="preserve"> "fresh_evidence_count": 1,</w:t>
        <w:br/>
        <w:t xml:space="preserve"> "stale_evidence_count": 4,</w:t>
        <w:br/>
        <w:t xml:space="preserve"> "conviction_score_0_100": 58,</w:t>
        <w:br/>
        <w:t xml:space="preserve"> "fragility_score_0_100": 49,</w:t>
        <w:br/>
        <w:t xml:space="preserve"> "dominant_state": "bullish"</w:t>
        <w:br/>
        <w:t xml:space="preserve"> },</w:t>
        <w:br/>
        <w:t xml:space="preserve"> {</w:t>
        <w:br/>
        <w:t xml:space="preserve"> "bucket_start_utc": "2026-04-09T09:00:00Z",</w:t>
        <w:br/>
        <w:t xml:space="preserve"> "bucket_end_utc": "2026-04-09T10:00:00Z",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-2,</w:t>
        <w:br/>
        <w:t xml:space="preserve"> "contradiction_ratio": 0.06,</w:t>
        <w:br/>
        <w:t xml:space="preserve"> "fresh_evidence_count": 0,</w:t>
        <w:br/>
        <w:t xml:space="preserve"> "stale_evidence_count": 4,</w:t>
        <w:br/>
        <w:t xml:space="preserve"> "conviction_score_0_100": 57,</w:t>
        <w:br/>
        <w:t xml:space="preserve"> "fragility_score_0_100": 49,</w:t>
        <w:br/>
        <w:t xml:space="preserve"> "dominant_state": "bullish"</w:t>
        <w:br/>
        <w:t xml:space="preserve"> },</w:t>
        <w:br/>
        <w:t xml:space="preserve"> {</w:t>
        <w:br/>
        <w:t xml:space="preserve"> "bucket_start_utc": "2026-04-09T10:00:00Z",</w:t>
        <w:br/>
        <w:t xml:space="preserve"> "bucket_end_utc": "2026-04-09T11:00:00Z",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2,</w:t>
        <w:br/>
        <w:t xml:space="preserve"> "contradiction_ratio": 0.05,</w:t>
        <w:br/>
        <w:t xml:space="preserve"> "fresh_evidence_count": 0,</w:t>
        <w:br/>
        <w:t xml:space="preserve"> "stale_evidence_count": 4,</w:t>
        <w:br/>
        <w:t xml:space="preserve"> "conviction_score_0_100": 58,</w:t>
        <w:br/>
        <w:t xml:space="preserve"> "fragility_score_0_100": 48,</w:t>
        <w:br/>
        <w:t xml:space="preserve"> "dominant_state": "bullish"</w:t>
        <w:br/>
        <w:t xml:space="preserve"> },</w:t>
        <w:br/>
        <w:t xml:space="preserve"> {</w:t>
        <w:br/>
        <w:t xml:space="preserve"> "bucket_start_utc": "2026-04-09T11:00:00Z",</w:t>
        <w:br/>
        <w:t xml:space="preserve"> "bucket_end_utc": "2026-04-09T12:00:00Z",</w:t>
        <w:br/>
        <w:t xml:space="preserve"> "directional_score_signed": 40,</w:t>
        <w:br/>
        <w:t xml:space="preserve"> "bullish_pressure_score": 70,</w:t>
        <w:br/>
        <w:t xml:space="preserve"> "bearish_pressure_score": 30,</w:t>
        <w:br/>
        <w:t xml:space="preserve"> "net_sentiment_score": 40,</w:t>
        <w:br/>
        <w:t xml:space="preserve"> "velocity_score": 8,</w:t>
        <w:br/>
        <w:t xml:space="preserve"> "acceleration_score": 6,</w:t>
        <w:br/>
        <w:t xml:space="preserve"> "contradiction_ratio": 0.05,</w:t>
        <w:br/>
        <w:t xml:space="preserve"> "fresh_evidence_count": 2,</w:t>
        <w:br/>
        <w:t xml:space="preserve"> "stale_evidence_count": 4,</w:t>
        <w:br/>
        <w:t xml:space="preserve"> "conviction_score_0_100": 64,</w:t>
        <w:br/>
        <w:t xml:space="preserve"> "fragility_score_0_100": 44,</w:t>
        <w:br/>
        <w:t xml:space="preserve"> "dominant_state": "bullish"</w:t>
        <w:br/>
        <w:t xml:space="preserve"> },</w:t>
        <w:br/>
        <w:t xml:space="preserve"> {</w:t>
        <w:br/>
        <w:t xml:space="preserve"> "bucket_start_utc": "2026-04-09T12:00:00Z",</w:t>
        <w:br/>
        <w:t xml:space="preserve"> "bucket_end_utc": "2026-04-09T13:00:00Z",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-6,</w:t>
        <w:br/>
        <w:t xml:space="preserve"> "contradiction_ratio": 0.05,</w:t>
        <w:br/>
        <w:t xml:space="preserve"> "fresh_evidence_count": 1,</w:t>
        <w:br/>
        <w:t xml:space="preserve"> "stale_evidence_count": 4,</w:t>
        <w:br/>
        <w:t xml:space="preserve"> "conviction_score_0_100": 65,</w:t>
        <w:br/>
        <w:t xml:space="preserve"> "fragility_score_0_100": 43,</w:t>
        <w:br/>
        <w:t xml:space="preserve"> "dominant_state": "bullish"</w:t>
        <w:br/>
        <w:t xml:space="preserve"> },</w:t>
        <w:br/>
        <w:t xml:space="preserve"> {</w:t>
        <w:br/>
        <w:t xml:space="preserve"> "bucket_start_utc": "2026-04-09T13:00:00Z",</w:t>
        <w:br/>
        <w:t xml:space="preserve"> "bucket_end_utc": "2026-04-09T14:00:00Z",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0,</w:t>
        <w:br/>
        <w:t xml:space="preserve"> "contradiction_ratio": 0.05,</w:t>
        <w:br/>
        <w:t xml:space="preserve"> "fresh_evidence_count": 3,</w:t>
        <w:br/>
        <w:t xml:space="preserve"> "stale_evidence_count": 4,</w:t>
        <w:br/>
        <w:t xml:space="preserve"> "conviction_score_0_100": 68,</w:t>
        <w:br/>
        <w:t xml:space="preserve"> "fragility_score_0_100": 41,</w:t>
        <w:br/>
        <w:t xml:space="preserve"> "dominant_state": "bullish"</w:t>
        <w:br/>
        <w:t xml:space="preserve"> },</w:t>
        <w:br/>
        <w:t xml:space="preserve"> {</w:t>
        <w:br/>
        <w:t xml:space="preserve"> "bucket_start_utc": "2026-04-09T14:00:00Z",</w:t>
        <w:br/>
        <w:t xml:space="preserve"> "bucket_end_utc": "2026-04-09T15:00:00Z",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0,</w:t>
        <w:br/>
        <w:t xml:space="preserve"> "contradiction_ratio": 0.05,</w:t>
        <w:br/>
        <w:t xml:space="preserve"> "fresh_evidence_count": 2,</w:t>
        <w:br/>
        <w:t xml:space="preserve"> "stale_evidence_count": 4,</w:t>
        <w:br/>
        <w:t xml:space="preserve"> "conviction_score_0_100": 68,</w:t>
        <w:br/>
        <w:t xml:space="preserve"> "fragility_score_0_100": 40,</w:t>
        <w:br/>
        <w:t xml:space="preserve"> "dominant_state": "bullish"</w:t>
        <w:br/>
        <w:t xml:space="preserve"> },</w:t>
        <w:br/>
        <w:t xml:space="preserve"> {</w:t>
        <w:br/>
        <w:t xml:space="preserve"> "bucket_start_utc": "2026-04-09T15:00:00Z",</w:t>
        <w:br/>
        <w:t xml:space="preserve"> "bucket_end_utc": "2026-04-09T16:00:00Z",</w:t>
        <w:br/>
        <w:t xml:space="preserve"> "directional_score_signed": 46,</w:t>
        <w:br/>
        <w:t xml:space="preserve"> "bullish_pressure_score": 73,</w:t>
        <w:br/>
        <w:t xml:space="preserve"> "bearish_pressure_score": 27,</w:t>
        <w:br/>
        <w:t xml:space="preserve"> "net_sentiment_score": 46,</w:t>
        <w:br/>
        <w:t xml:space="preserve"> "velocity_score": 0,</w:t>
        <w:br/>
        <w:t xml:space="preserve"> "acceleration_score": -2,</w:t>
        <w:br/>
        <w:t xml:space="preserve"> "contradiction_ratio": 0.05,</w:t>
        <w:br/>
        <w:t xml:space="preserve"> "fresh_evidence_count": 0,</w:t>
        <w:br/>
        <w:t xml:space="preserve"> "stale_evidence_count": 4,</w:t>
        <w:br/>
        <w:t xml:space="preserve"> "conviction_score_0_100": 66,</w:t>
        <w:br/>
        <w:t xml:space="preserve"> "fragility_score_0_100": 41,</w:t>
        <w:br/>
        <w:t xml:space="preserve"> "dominant_state": "bullish"</w:t>
        <w:br/>
        <w:t xml:space="preserve"> },</w:t>
        <w:br/>
        <w:t xml:space="preserve"> {</w:t>
        <w:br/>
        <w:t xml:space="preserve"> "bucket_start_utc": "2026-04-09T16:00:00Z",</w:t>
        <w:br/>
        <w:t xml:space="preserve"> "bucket_end_utc": "2026-04-09T17:00:00Z",</w:t>
        <w:br/>
        <w:t xml:space="preserve"> "directional_score_signed": 45,</w:t>
        <w:br/>
        <w:t xml:space="preserve"> "bullish_pressure_score": 73,</w:t>
        <w:br/>
        <w:t xml:space="preserve"> "bearish_pressure_score": 28,</w:t>
        <w:br/>
        <w:t xml:space="preserve"> "net_sentiment_score": 45,</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66,</w:t>
        <w:br/>
        <w:t xml:space="preserve"> "fragility_score_0_100": 41,</w:t>
        <w:br/>
        <w:t xml:space="preserve"> "dominant_state": "bullish"</w:t>
        <w:br/>
        <w:t xml:space="preserve"> },</w:t>
        <w:br/>
        <w:t xml:space="preserve"> {</w:t>
        <w:br/>
        <w:t xml:space="preserve"> "bucket_start_utc": "2026-04-09T17:00:00Z",</w:t>
        <w:br/>
        <w:t xml:space="preserve"> "bucket_end_utc": "2026-04-09T18:00:00Z",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0,</w:t>
        <w:br/>
        <w:t xml:space="preserve"> "contradiction_ratio": 0.05,</w:t>
        <w:br/>
        <w:t xml:space="preserve"> "fresh_evidence_count": 0,</w:t>
        <w:br/>
        <w:t xml:space="preserve"> "stale_evidence_count": 4,</w:t>
        <w:br/>
        <w:t xml:space="preserve"> "conviction_score_0_100": 65,</w:t>
        <w:br/>
        <w:t xml:space="preserve"> "fragility_score_0_100": 42,</w:t>
        <w:br/>
        <w:t xml:space="preserve"> "dominant_state": "bullish"</w:t>
        <w:br/>
        <w:t xml:space="preserve"> },</w:t>
        <w:br/>
        <w:t xml:space="preserve"> {</w:t>
        <w:br/>
        <w:t xml:space="preserve"> "bucket_start_utc": "2026-04-09T18:00:00Z",</w:t>
        <w:br/>
        <w:t xml:space="preserve"> "bucket_end_utc": "2026-04-09T19:00:00Z",</w:t>
        <w:br/>
        <w:t xml:space="preserve"> "directional_score_signed": 43,</w:t>
        <w:br/>
        <w:t xml:space="preserve"> "bullish_pressure_score": 72,</w:t>
        <w:br/>
        <w:t xml:space="preserve"> "bearish_pressure_score": 29,</w:t>
        <w:br/>
        <w:t xml:space="preserve"> "net_sentiment_score": 43,</w:t>
        <w:br/>
        <w:t xml:space="preserve"> "velocity_score": -1,</w:t>
        <w:br/>
        <w:t xml:space="preserve"> "acceleration_score": 0,</w:t>
        <w:br/>
        <w:t xml:space="preserve"> "contradiction_ratio": 0.05,</w:t>
        <w:br/>
        <w:t xml:space="preserve"> "fresh_evidence_count": 0,</w:t>
        <w:br/>
        <w:t xml:space="preserve"> "stale_evidence_count": 4,</w:t>
        <w:br/>
        <w:t xml:space="preserve"> "conviction_score_0_100": 65,</w:t>
        <w:br/>
        <w:t xml:space="preserve"> "fragility_score_0_100": 42,</w:t>
        <w:br/>
        <w:t xml:space="preserve"> "dominant_state": "bullish"</w:t>
        <w:br/>
        <w:t xml:space="preserve"> },</w:t>
        <w:br/>
        <w:t xml:space="preserve"> {</w:t>
        <w:br/>
        <w:t xml:space="preserve"> "bucket_start_utc": "2026-04-09T19:00:00Z",</w:t>
        <w:br/>
        <w:t xml:space="preserve"> "bucket_end_utc": "2026-04-09T20:00:00Z",</w:t>
        <w:br/>
        <w:t xml:space="preserve"> "directional_score_signed": 44,</w:t>
        <w:br/>
        <w:t xml:space="preserve"> "bullish_pressure_score": 72,</w:t>
        <w:br/>
        <w:t xml:space="preserve"> "bearish_pressure_score": 28,</w:t>
        <w:br/>
        <w:t xml:space="preserve"> "net_sentiment_score": 44,</w:t>
        <w:br/>
        <w:t xml:space="preserve"> "velocity_score": 1,</w:t>
        <w:br/>
        <w:t xml:space="preserve"> "acceleration_score": 2,</w:t>
        <w:br/>
        <w:t xml:space="preserve"> "contradiction_ratio": 0.05,</w:t>
        <w:br/>
        <w:t xml:space="preserve"> "fresh_evidence_count": 0,</w:t>
        <w:br/>
        <w:t xml:space="preserve"> "stale_evidence_count": 4,</w:t>
        <w:br/>
        <w:t xml:space="preserve"> "conviction_score_0_100": 65,</w:t>
        <w:br/>
        <w:t xml:space="preserve"> "fragility_score_0_100": 42,</w:t>
        <w:br/>
        <w:t xml:space="preserve"> "dominant_state": "bullish"</w:t>
        <w:br/>
        <w:t xml:space="preserve"> },</w:t>
        <w:br/>
        <w:t xml:space="preserve"> {</w:t>
        <w:br/>
        <w:t xml:space="preserve"> "bucket_start_utc": "2026-04-09T20:00:00Z",</w:t>
        <w:br/>
        <w:t xml:space="preserve"> "bucket_end_utc": "2026-04-09T21:00:00Z",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3,</w:t>
        <w:br/>
        <w:t xml:space="preserve"> "contradiction_ratio": 0.05,</w:t>
        <w:br/>
        <w:t xml:space="preserve"> "fresh_evidence_count": 1,</w:t>
        <w:br/>
        <w:t xml:space="preserve"> "stale_evidence_count": 4,</w:t>
        <w:br/>
        <w:t xml:space="preserve"> "conviction_score_0_100": 68,</w:t>
        <w:br/>
        <w:t xml:space="preserve"> "fragility_score_0_100": 40,</w:t>
        <w:br/>
        <w:t xml:space="preserve"> "dominant_state": "bullish"</w:t>
        <w:br/>
        <w:t xml:space="preserve"> },</w:t>
        <w:br/>
        <w:t xml:space="preserve"> {</w:t>
        <w:br/>
        <w:t xml:space="preserve"> "bucket_start_utc": "2026-04-09T21:00:00Z",</w:t>
        <w:br/>
        <w:t xml:space="preserve"> "bucket_end_utc": "2026-04-09T22:00:00Z",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-2,</w:t>
        <w:br/>
        <w:t xml:space="preserve"> "contradiction_ratio": 0.05,</w:t>
        <w:br/>
        <w:t xml:space="preserve"> "fresh_evidence_count": 1,</w:t>
        <w:br/>
        <w:t xml:space="preserve"> "stale_evidence_count": 4,</w:t>
        <w:br/>
        <w:t xml:space="preserve"> "conviction_score_0_100": 69,</w:t>
        <w:br/>
        <w:t xml:space="preserve"> "fragility_score_0_100": 39,</w:t>
        <w:br/>
        <w:t xml:space="preserve"> "dominant_state": "bullish"</w:t>
        <w:br/>
        <w:t xml:space="preserve"> },</w:t>
        <w:br/>
        <w:t xml:space="preserve"> {</w:t>
        <w:br/>
        <w:t xml:space="preserve"> "bucket_start_utc": "2026-04-09T22:00:00Z",</w:t>
        <w:br/>
        <w:t xml:space="preserve"> "bucket_end_utc": "2026-04-09T23:00:00Z",</w:t>
        <w:br/>
        <w:t xml:space="preserve"> "directional_score_signed": 50,</w:t>
        <w:br/>
        <w:t xml:space="preserve"> "bullish_pressure_score": 75,</w:t>
        <w:br/>
        <w:t xml:space="preserve"> "bearish_pressure_score": 25,</w:t>
        <w:br/>
        <w:t xml:space="preserve"> "net_sentiment_score": 50,</w:t>
        <w:br/>
        <w:t xml:space="preserve"> "velocity_score": 0,</w:t>
        <w:br/>
        <w:t xml:space="preserve"> "acceleration_score": -2,</w:t>
        <w:br/>
        <w:t xml:space="preserve"> "contradiction_ratio": 0.05,</w:t>
        <w:br/>
        <w:t xml:space="preserve"> "fresh_evidence_count": 0,</w:t>
        <w:br/>
        <w:t xml:space="preserve"> "stale_evidence_count": 4,</w:t>
        <w:br/>
        <w:t xml:space="preserve"> "conviction_score_0_100": 67,</w:t>
        <w:br/>
        <w:t xml:space="preserve"> "fragility_score_0_100": 40,</w:t>
        <w:br/>
        <w:t xml:space="preserve"> "dominant_state": "bullish"</w:t>
        <w:br/>
        <w:t xml:space="preserve"> },</w:t>
        <w:br/>
        <w:t xml:space="preserve"> {</w:t>
        <w:br/>
        <w:t xml:space="preserve"> "bucket_start_utc": "2026-04-09T23:00:00Z",</w:t>
        <w:br/>
        <w:t xml:space="preserve"> "bucket_end_utc": "2026-04-10T00:00:00Z",</w:t>
        <w:br/>
        <w:t xml:space="preserve"> "directional_score_signed": 49,</w:t>
        <w:br/>
        <w:t xml:space="preserve"> "bullish_pressure_score": 75,</w:t>
        <w:br/>
        <w:t xml:space="preserve"> "bearish_pressure_score": 26,</w:t>
        <w:br/>
        <w:t xml:space="preserve"> "net_sentiment_score": 49,</w:t>
        <w:br/>
        <w:t xml:space="preserve"> "velocity_score": -1,</w:t>
        <w:br/>
        <w:t xml:space="preserve"> "acceleration_score": -1,</w:t>
        <w:br/>
        <w:t xml:space="preserve"> "contradiction_ratio": 0.05,</w:t>
        <w:br/>
        <w:t xml:space="preserve"> "fresh_evidence_count": 0,</w:t>
        <w:br/>
        <w:t xml:space="preserve"> "stale_evidence_count": 4,</w:t>
        <w:br/>
        <w:t xml:space="preserve"> "conviction_score_0_100": 67,</w:t>
        <w:br/>
        <w:t xml:space="preserve"> "fragility_score_0_100": 40,</w:t>
        <w:br/>
        <w:t xml:space="preserve"> "dominant_state": "bullish"</w:t>
        <w:br/>
        <w:t xml:space="preserve"> },</w:t>
        <w:br/>
        <w:t xml:space="preserve"> {</w:t>
        <w:br/>
        <w:t xml:space="preserve"> "bucket_start_utc": "2026-04-10T00:00:00Z",</w:t>
        <w:br/>
        <w:t xml:space="preserve"> "bucket_end_utc": "2026-04-10T01:00:00Z",</w:t>
        <w:br/>
        <w:t xml:space="preserve"> "directional_score_signed": 52,</w:t>
        <w:br/>
        <w:t xml:space="preserve"> "bullish_pressure_score": 76,</w:t>
        <w:br/>
        <w:t xml:space="preserve"> "bearish_pressure_score": 24,</w:t>
        <w:br/>
        <w:t xml:space="preserve"> "net_sentiment_score": 52,</w:t>
        <w:br/>
        <w:t xml:space="preserve"> "velocity_score": 3,</w:t>
        <w:br/>
        <w:t xml:space="preserve"> "acceleration_score": 4,</w:t>
        <w:br/>
        <w:t xml:space="preserve"> "contradiction_ratio": 0.04,</w:t>
        <w:br/>
        <w:t xml:space="preserve"> "fresh_evidence_count": 1,</w:t>
        <w:br/>
        <w:t xml:space="preserve"> "stale_evidence_count": 4,</w:t>
        <w:br/>
        <w:t xml:space="preserve"> "conviction_score_0_100": 70,</w:t>
        <w:br/>
        <w:t xml:space="preserve"> "fragility_score_0_100": 38,</w:t>
        <w:br/>
        <w:t xml:space="preserve"> "dominant_state": "bullish"</w:t>
        <w:br/>
        <w:t xml:space="preserve"> },</w:t>
        <w:br/>
        <w:t xml:space="preserve"> {</w:t>
        <w:br/>
        <w:t xml:space="preserve"> "bucket_start_utc": "2026-04-10T01:00:00Z",</w:t>
        <w:br/>
        <w:t xml:space="preserve"> "bucket_end_utc": "2026-04-10T02:00:00Z",</w:t>
        <w:br/>
        <w:t xml:space="preserve"> "directional_score_signed": 52,</w:t>
        <w:br/>
        <w:t xml:space="preserve"> "bullish_pressure_score": 76,</w:t>
        <w:br/>
        <w:t xml:space="preserve"> "bearish_pressure_score": 24,</w:t>
        <w:br/>
        <w:t xml:space="preserve"> "net_sentiment_score": 52,</w:t>
        <w:br/>
        <w:t xml:space="preserve"> "velocity_score": 0,</w:t>
        <w:br/>
        <w:t xml:space="preserve"> "acceleration_score": -3,</w:t>
        <w:br/>
        <w:t xml:space="preserve"> "contradiction_ratio": 0.04,</w:t>
        <w:br/>
        <w:t xml:space="preserve"> "fresh_evidence_count": 1,</w:t>
        <w:br/>
        <w:t xml:space="preserve"> "stale_evidence_count": 4,</w:t>
        <w:br/>
        <w:t xml:space="preserve"> "conviction_score_0_100": 69,</w:t>
        <w:br/>
        <w:t xml:space="preserve"> "fragility_score_0_100": 38,</w:t>
        <w:br/>
        <w:t xml:space="preserve"> "dominant_state": "bullish"</w:t>
        <w:br/>
        <w:t xml:space="preserve"> },</w:t>
        <w:br/>
        <w:t xml:space="preserve"> {</w:t>
        <w:br/>
        <w:t xml:space="preserve"> "bucket_start_utc": "2026-04-10T02:00:00Z",</w:t>
        <w:br/>
        <w:t xml:space="preserve"> "bucket_end_utc": "2026-04-10T03:00:00Z",</w:t>
        <w:br/>
        <w:t xml:space="preserve"> "directional_score_signed": 51,</w:t>
        <w:br/>
        <w:t xml:space="preserve"> "bullish_pressure_score": 76,</w:t>
        <w:br/>
        <w:t xml:space="preserve"> "bearish_pressure_score": 25,</w:t>
        <w:br/>
        <w:t xml:space="preserve"> "net_sentiment_score": 51,</w:t>
        <w:br/>
        <w:t xml:space="preserve"> "velocity_score": -1,</w:t>
        <w:br/>
        <w:t xml:space="preserve"> "acceleration_score": -1,</w:t>
        <w:br/>
        <w:t xml:space="preserve"> "contradiction_ratio": 0.04,</w:t>
        <w:br/>
        <w:t xml:space="preserve"> "fresh_evidence_count": 1,</w:t>
        <w:br/>
        <w:t xml:space="preserve"> "stale_evidence_count": 4,</w:t>
        <w:br/>
        <w:t xml:space="preserve"> "conviction_score_0_100": 69,</w:t>
        <w:br/>
        <w:t xml:space="preserve"> "fragility_score_0_100": 39,</w:t>
        <w:br/>
        <w:t xml:space="preserve"> "dominant_state": "bullish"</w:t>
        <w:br/>
        <w:t xml:space="preserve"> },</w:t>
        <w:br/>
        <w:t xml:space="preserve"> {</w:t>
        <w:br/>
        <w:t xml:space="preserve"> "bucket_start_utc": "2026-04-10T03:00:00Z",</w:t>
        <w:br/>
        <w:t xml:space="preserve"> "bucket_end_utc": "2026-04-10T04:00:00Z",</w:t>
        <w:br/>
        <w:t xml:space="preserve"> "directional_score_signed": 51,</w:t>
        <w:br/>
        <w:t xml:space="preserve"> "bullish_pressure_score": 76,</w:t>
        <w:br/>
        <w:t xml:space="preserve"> "bearish_pressure_score": 25,</w:t>
        <w:br/>
        <w:t xml:space="preserve"> "net_sentiment_score": 51,</w:t>
        <w:br/>
        <w:t xml:space="preserve"> "velocity_score": 0,</w:t>
        <w:br/>
        <w:t xml:space="preserve"> "acceleration_score": 1,</w:t>
        <w:br/>
        <w:t xml:space="preserve"> "contradiction_ratio": 0.04,</w:t>
        <w:br/>
        <w:t xml:space="preserve"> "fresh_evidence_count": 0,</w:t>
        <w:br/>
        <w:t xml:space="preserve"> "stale_evidence_count": 4,</w:t>
        <w:br/>
        <w:t xml:space="preserve"> "conviction_score_0_100": 67,</w:t>
        <w:br/>
        <w:t xml:space="preserve"> "fragility_score_0_100": 40,</w:t>
        <w:br/>
        <w:t xml:space="preserve"> "dominant_state": "bullish"</w:t>
        <w:br/>
        <w:t xml:space="preserve"> },</w:t>
        <w:br/>
        <w:t xml:space="preserve"> {</w:t>
        <w:br/>
        <w:t xml:space="preserve"> "bucket_start_utc": "2026-04-10T04:00:00Z",</w:t>
        <w:br/>
        <w:t xml:space="preserve"> "bucket_end_utc": "2026-04-10T05:00:00Z",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1,</w:t>
        <w:br/>
        <w:t xml:space="preserve"> "contradiction_ratio": 0.04,</w:t>
        <w:br/>
        <w:t xml:space="preserve"> "fresh_evidence_count": 0,</w:t>
        <w:br/>
        <w:t xml:space="preserve"> "stale_evidence_count": 4,</w:t>
        <w:br/>
        <w:t xml:space="preserve"> "conviction_score_0_100": 67,</w:t>
        <w:br/>
        <w:t xml:space="preserve"> "fragility_score_0_100": 40,</w:t>
        <w:br/>
        <w:t xml:space="preserve"> "dominant_state": "bullish"</w:t>
        <w:br/>
        <w:t xml:space="preserve"> },</w:t>
        <w:br/>
        <w:t xml:space="preserve"> {</w:t>
        <w:br/>
        <w:t xml:space="preserve"> "bucket_start_utc": "2026-04-10T05:00:00Z",</w:t>
        <w:br/>
        <w:t xml:space="preserve"> "bucket_end_utc": "2026-04-10T06:00:00Z",</w:t>
        <w:br/>
        <w:t xml:space="preserve"> "directional_score_signed": 58,</w:t>
        <w:br/>
        <w:t xml:space="preserve"> "bullish_pressure_score": 79,</w:t>
        <w:br/>
        <w:t xml:space="preserve"> "bearish_pressure_score": 21,</w:t>
        <w:br/>
        <w:t xml:space="preserve"> "net_sentiment_score": 58,</w:t>
        <w:br/>
        <w:t xml:space="preserve"> "velocity_score": 6,</w:t>
        <w:br/>
        <w:t xml:space="preserve"> "acceleration_score": 5,</w:t>
        <w:br/>
        <w:t xml:space="preserve"> "contradiction_ratio": 0.04,</w:t>
        <w:br/>
        <w:t xml:space="preserve"> "fresh_evidence_count": 2,</w:t>
        <w:br/>
        <w:t xml:space="preserve"> "stale_evidence_count": 4,</w:t>
        <w:br/>
        <w:t xml:space="preserve"> "conviction_score_0_100": 72,</w:t>
        <w:br/>
        <w:t xml:space="preserve"> "fragility_score_0_100": 36,</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"2026-04-10T00:00:00Z",</w:t>
        <w:br/>
        <w:t xml:space="preserve"> "bucket_end_utc": "2026-04-10T00:30:00Z",</w:t>
        <w:br/>
        <w:t xml:space="preserve"> "directional_score_signed": 51,</w:t>
        <w:br/>
        <w:t xml:space="preserve"> "bullish_pressure_score": 76,</w:t>
        <w:br/>
        <w:t xml:space="preserve"> "bearish_pressure_score": 25,</w:t>
        <w:br/>
        <w:t xml:space="preserve"> "net_sentiment_score": 51,</w:t>
        <w:br/>
        <w:t xml:space="preserve"> "velocity_score": 0,</w:t>
        <w:br/>
        <w:t xml:space="preserve"> "acceleration_score": 0,</w:t>
        <w:br/>
        <w:t xml:space="preserve"> "contradiction_ratio": 0.04,</w:t>
        <w:br/>
        <w:t xml:space="preserve"> "fresh_evidence_count": 1,</w:t>
        <w:br/>
        <w:t xml:space="preserve"> "stale_evidence_count": 2,</w:t>
        <w:br/>
        <w:t xml:space="preserve"> "conviction_score_0_100": 69,</w:t>
        <w:br/>
        <w:t xml:space="preserve"> "fragility_score_0_100": 38,</w:t>
        <w:br/>
        <w:t xml:space="preserve"> "dominant_state": "bullish"</w:t>
        <w:br/>
        <w:t xml:space="preserve"> },</w:t>
        <w:br/>
        <w:t xml:space="preserve"> {</w:t>
        <w:br/>
        <w:t xml:space="preserve"> "bucket_start_utc": "2026-04-10T00:30:00Z",</w:t>
        <w:br/>
        <w:t xml:space="preserve"> "bucket_end_utc": "2026-04-10T01:00:00Z",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1,</w:t>
        <w:br/>
        <w:t xml:space="preserve"> "contradiction_ratio": 0.04,</w:t>
        <w:br/>
        <w:t xml:space="preserve"> "fresh_evidence_count": 0,</w:t>
        <w:br/>
        <w:t xml:space="preserve"> "stale_evidence_count": 2,</w:t>
        <w:br/>
        <w:t xml:space="preserve"> "conviction_score_0_100": 68,</w:t>
        <w:br/>
        <w:t xml:space="preserve"> "fragility_score_0_100": 39,</w:t>
        <w:br/>
        <w:t xml:space="preserve"> "dominant_state": "bullish"</w:t>
        <w:br/>
        <w:t xml:space="preserve"> },</w:t>
        <w:br/>
        <w:t xml:space="preserve"> {</w:t>
        <w:br/>
        <w:t xml:space="preserve"> "bucket_start_utc": "2026-04-10T01:00:00Z",</w:t>
        <w:br/>
        <w:t xml:space="preserve"> "bucket_end_utc": "2026-04-10T01:30:00Z",</w:t>
        <w:br/>
        <w:t xml:space="preserve"> "directional_score_signed": 52,</w:t>
        <w:br/>
        <w:t xml:space="preserve"> "bullish_pressure_score": 76,</w:t>
        <w:br/>
        <w:t xml:space="preserve"> "bearish_pressure_score": 24,</w:t>
        <w:br/>
        <w:t xml:space="preserve"> "net_sentiment_score": 52,</w:t>
        <w:br/>
        <w:t xml:space="preserve"> "velocity_score": 0,</w:t>
        <w:br/>
        <w:t xml:space="preserve"> "acceleration_score": -1,</w:t>
        <w:br/>
        <w:t xml:space="preserve"> "contradiction_ratio": 0.04,</w:t>
        <w:br/>
        <w:t xml:space="preserve"> "fresh_evidence_count": 1,</w:t>
        <w:br/>
        <w:t xml:space="preserve"> "stale_evidence_count": 2,</w:t>
        <w:br/>
        <w:t xml:space="preserve"> "conviction_score_0_100": 69,</w:t>
        <w:br/>
        <w:t xml:space="preserve"> "fragility_score_0_100": 38,</w:t>
        <w:br/>
        <w:t xml:space="preserve"> "dominant_state": "bullish"</w:t>
        <w:br/>
        <w:t xml:space="preserve"> },</w:t>
        <w:br/>
        <w:t xml:space="preserve"> {</w:t>
        <w:br/>
        <w:t xml:space="preserve"> "bucket_start_utc": "2026-04-10T01:30:00Z",</w:t>
        <w:br/>
        <w:t xml:space="preserve"> "bucket_end_utc": "2026-04-10T02:00:00Z",</w:t>
        <w:br/>
        <w:t xml:space="preserve"> "directional_score_signed": 51,</w:t>
        <w:br/>
        <w:t xml:space="preserve"> "bullish_pressure_score": 76,</w:t>
        <w:br/>
        <w:t xml:space="preserve"> "bearish_pressure_score": 25,</w:t>
        <w:br/>
        <w:t xml:space="preserve"> "net_sentiment_score": 51,</w:t>
        <w:br/>
        <w:t xml:space="preserve"> "velocity_score": -1,</w:t>
        <w:br/>
        <w:t xml:space="preserve"> "acceleration_score": -1,</w:t>
        <w:br/>
        <w:t xml:space="preserve"> "contradiction_ratio": 0.04,</w:t>
        <w:br/>
        <w:t xml:space="preserve"> "fresh_evidence_count": 0,</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"2026-04-10T02:00:00Z",</w:t>
        <w:br/>
        <w:t xml:space="preserve"> "bucket_end_utc": "2026-04-10T02:30:00Z",</w:t>
        <w:br/>
        <w:t xml:space="preserve"> "directional_score_signed": 51,</w:t>
        <w:br/>
        <w:t xml:space="preserve"> "bullish_pressure_score": 76,</w:t>
        <w:br/>
        <w:t xml:space="preserve"> "bearish_pressure_score": 25,</w:t>
        <w:br/>
        <w:t xml:space="preserve"> "net_sentiment_score": 51,</w:t>
        <w:br/>
        <w:t xml:space="preserve"> "velocity_score": 0,</w:t>
        <w:br/>
        <w:t xml:space="preserve"> "acceleration_score": 1,</w:t>
        <w:br/>
        <w:t xml:space="preserve"> "contradiction_ratio": 0.04,</w:t>
        <w:br/>
        <w:t xml:space="preserve"> "fresh_evidence_count": 1,</w:t>
        <w:br/>
        <w:t xml:space="preserve"> "stale_evidence_count": 2,</w:t>
        <w:br/>
        <w:t xml:space="preserve"> "conviction_score_0_100": 68,</w:t>
        <w:br/>
        <w:t xml:space="preserve"> "fragility_score_0_100": 39,</w:t>
        <w:br/>
        <w:t xml:space="preserve"> "dominant_state": "bullish"</w:t>
        <w:br/>
        <w:t xml:space="preserve"> },</w:t>
        <w:br/>
        <w:t xml:space="preserve"> {</w:t>
        <w:br/>
        <w:t xml:space="preserve"> "bucket_start_utc": "2026-04-10T02:30:00Z",</w:t>
        <w:br/>
        <w:t xml:space="preserve"> "bucket_end_utc": "2026-04-10T03:00:00Z",</w:t>
        <w:br/>
        <w:t xml:space="preserve"> "directional_score_signed": 51,</w:t>
        <w:br/>
        <w:t xml:space="preserve"> "bullish_pressure_score": 76,</w:t>
        <w:br/>
        <w:t xml:space="preserve"> "bearish_pressure_score": 25,</w:t>
        <w:br/>
        <w:t xml:space="preserve"> "net_sentiment_score": 51,</w:t>
        <w:br/>
        <w:t xml:space="preserve"> "velocity_score": 0,</w:t>
        <w:br/>
        <w:t xml:space="preserve"> "acceleration_score": 0,</w:t>
        <w:br/>
        <w:t xml:space="preserve"> "contradiction_ratio": 0.04,</w:t>
        <w:br/>
        <w:t xml:space="preserve"> "fresh_evidence_count": 0,</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"2026-04-10T03:00:00Z",</w:t>
        <w:br/>
        <w:t xml:space="preserve"> "bucket_end_utc": "2026-04-10T03:30:00Z",</w:t>
        <w:br/>
        <w:t xml:space="preserve"> "directional_score_signed": 51,</w:t>
        <w:br/>
        <w:t xml:space="preserve"> "bullish_pressure_score": 76,</w:t>
        <w:br/>
        <w:t xml:space="preserve"> "bearish_pressure_score": 25,</w:t>
        <w:br/>
        <w:t xml:space="preserve"> "net_sentiment_score": 51,</w:t>
        <w:br/>
        <w:t xml:space="preserve"> "velocity_score": 0,</w:t>
        <w:br/>
        <w:t xml:space="preserve"> "acceleration_score": 0,</w:t>
        <w:br/>
        <w:t xml:space="preserve"> "contradiction_ratio": 0.04,</w:t>
        <w:br/>
        <w:t xml:space="preserve"> "fresh_evidence_count": 0,</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"2026-04-10T03:30:00Z",</w:t>
        <w:br/>
        <w:t xml:space="preserve"> "bucket_end_utc": "2026-04-10T04:00:00Z",</w:t>
        <w:br/>
        <w:t xml:space="preserve"> "directional_score_signed": 52,</w:t>
        <w:br/>
        <w:t xml:space="preserve"> "bullish_pressure_score": 76,</w:t>
        <w:br/>
        <w:t xml:space="preserve"> "bearish_pressure_score": 25,</w:t>
        <w:br/>
        <w:t xml:space="preserve"> "net_sentiment_score": 52,</w:t>
        <w:br/>
        <w:t xml:space="preserve"> "velocity_score": 1,</w:t>
        <w:br/>
        <w:t xml:space="preserve"> "acceleration_score": 1,</w:t>
        <w:br/>
        <w:t xml:space="preserve"> "contradiction_ratio": 0.04,</w:t>
        <w:br/>
        <w:t xml:space="preserve"> "fresh_evidence_count": 0,</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"2026-04-10T04:00:00Z",</w:t>
        <w:br/>
        <w:t xml:space="preserve"> "bucket_end_utc": "2026-04-10T04:30:00Z",</w:t>
        <w:br/>
        <w:t xml:space="preserve"> "directional_score_signed": 52,</w:t>
        <w:br/>
        <w:t xml:space="preserve"> "bullish_pressure_score": 76,</w:t>
        <w:br/>
        <w:t xml:space="preserve"> "bearish_pressure_score": 24,</w:t>
        <w:br/>
        <w:t xml:space="preserve"> "net_sentiment_score": 52,</w:t>
        <w:br/>
        <w:t xml:space="preserve"> "velocity_score": 0,</w:t>
        <w:br/>
        <w:t xml:space="preserve"> "acceleration_score": -1,</w:t>
        <w:br/>
        <w:t xml:space="preserve"> "contradiction_ratio": 0.04,</w:t>
        <w:br/>
        <w:t xml:space="preserve"> "fresh_evidence_count": 0,</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"2026-04-10T04:30:00Z",</w:t>
        <w:br/>
        <w:t xml:space="preserve"> "bucket_end_utc": "2026-04-10T05:00:00Z",</w:t>
        <w:br/>
        <w:t xml:space="preserve"> "directional_score_signed": 53,</w:t>
        <w:br/>
        <w:t xml:space="preserve"> "bullish_pressure_score": 77,</w:t>
        <w:br/>
        <w:t xml:space="preserve"> "bearish_pressure_score": 23,</w:t>
        <w:br/>
        <w:t xml:space="preserve"> "net_sentiment_score": 54,</w:t>
        <w:br/>
        <w:t xml:space="preserve"> "velocity_score": 1,</w:t>
        <w:br/>
        <w:t xml:space="preserve"> "acceleration_score": 1,</w:t>
        <w:br/>
        <w:t xml:space="preserve"> "contradiction_ratio": 0.04,</w:t>
        <w:br/>
        <w:t xml:space="preserve"> "fresh_evidence_count": 0,</w:t>
        <w:br/>
        <w:t xml:space="preserve"> "stale_evidence_count": 2,</w:t>
        <w:br/>
        <w:t xml:space="preserve"> "conviction_score_0_100": 68,</w:t>
        <w:br/>
        <w:t xml:space="preserve"> "fragility_score_0_100": 39,</w:t>
        <w:br/>
        <w:t xml:space="preserve"> "dominant_state": "bullish"</w:t>
        <w:br/>
        <w:t xml:space="preserve"> },</w:t>
        <w:br/>
        <w:t xml:space="preserve"> {</w:t>
        <w:br/>
        <w:t xml:space="preserve"> "bucket_start_utc": "2026-04-10T05:00:00Z",</w:t>
        <w:br/>
        <w:t xml:space="preserve"> "bucket_end_utc": "2026-04-10T05:30:00Z",</w:t>
        <w:br/>
        <w:t xml:space="preserve"> "directional_score_signed": 55,</w:t>
        <w:br/>
        <w:t xml:space="preserve"> "bullish_pressure_score": 78,</w:t>
        <w:br/>
        <w:t xml:space="preserve"> "bearish_pressure_score": 22,</w:t>
        <w:br/>
        <w:t xml:space="preserve"> "net_sentiment_score": 56,</w:t>
        <w:br/>
        <w:t xml:space="preserve"> "velocity_score": 2,</w:t>
        <w:br/>
        <w:t xml:space="preserve"> "acceleration_score": 1,</w:t>
        <w:br/>
        <w:t xml:space="preserve"> "contradiction_ratio": 0.04,</w:t>
        <w:br/>
        <w:t xml:space="preserve"> "fresh_evidence_count": 0,</w:t>
        <w:br/>
        <w:t xml:space="preserve"> "stale_evidence_count": 2,</w:t>
        <w:br/>
        <w:t xml:space="preserve"> "conviction_score_0_100": 69,</w:t>
        <w:br/>
        <w:t xml:space="preserve"> "fragility_score_0_100": 38,</w:t>
        <w:br/>
        <w:t xml:space="preserve"> "dominant_state": "bullish"</w:t>
        <w:br/>
        <w:t xml:space="preserve"> },</w:t>
        <w:br/>
        <w:t xml:space="preserve"> {</w:t>
        <w:br/>
        <w:t xml:space="preserve"> "bucket_start_utc": "2026-04-10T05:30:00Z",</w:t>
        <w:br/>
        <w:t xml:space="preserve"> "bucket_end_utc": "2026-04-10T06:00:00Z",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1,</w:t>
        <w:br/>
        <w:t xml:space="preserve"> "contradiction_ratio": 0.04,</w:t>
        <w:br/>
        <w:t xml:space="preserve"> "fresh_evidence_count": 2,</w:t>
        <w:br/>
        <w:t xml:space="preserve"> "stale_evidence_count": 2,</w:t>
        <w:br/>
        <w:t xml:space="preserve"> "conviction_score_0_100": 72,</w:t>
        <w:br/>
        <w:t xml:space="preserve"> "fragility_score_0_100": 36,</w:t>
        <w:br/>
        <w:t xml:space="preserve"> "dominant_state": "bullish"</w:t>
        <w:br/>
        <w:t xml:space="preserve"> }</w:t>
        <w:br/>
        <w:t xml:space="preserve"> ]</w:t>
        <w:br/>
        <w:t xml:space="preserve"> },</w:t>
        <w:br/>
        <w:t xml:space="preserve"> "summary": {</w:t>
        <w:br/>
        <w:t xml:space="preserve"> "timeseries_peak_bullish": 58,</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explicit counter-evidence/contradictory record sets were provided in the admitted corpus; reversal risk held low.",</w:t>
        <w:br/>
        <w:t xml:space="preserve"> "State-change set to 'unchanged' because no prior market_state_table or trend_state_memory was supplied (unknown_prior fallback).",</w:t>
        <w:br/>
        <w:t xml:space="preserve"> "Source tier counts reflect summed trend bundle metadata (may include overlap across trends)."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2. </w:t>
      </w:r>
      <w:hyperlink r:id="rId9">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3. </w:t>
      </w:r>
      <w:hyperlink r:id="rId10">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4. </w:t>
      </w:r>
      <w:hyperlink r:id="rId11">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5. </w:t>
      </w:r>
      <w:hyperlink r:id="rId12">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6. </w:t>
      </w:r>
      <w:hyperlink r:id="rId13">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7. </w:t>
      </w:r>
      <w:hyperlink r:id="rId14">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8. </w:t>
      </w:r>
      <w:hyperlink r:id="rId15">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9. </w:t>
      </w:r>
      <w:hyperlink r:id="rId16">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10. </w:t>
      </w:r>
      <w:hyperlink r:id="rId17">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11. </w:t>
      </w:r>
      <w:hyperlink r:id="rId18">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12. </w:t>
      </w:r>
      <w:hyperlink r:id="rId19">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13. </w:t>
      </w:r>
      <w:hyperlink r:id="rId20">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14. </w:t>
      </w:r>
      <w:hyperlink r:id="rId21">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15. </w:t>
      </w:r>
      <w:hyperlink r:id="rId21">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16. </w:t>
      </w:r>
      <w:hyperlink r:id="rId22">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17. </w:t>
      </w:r>
      <w:hyperlink r:id="rId23">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18. </w:t>
      </w:r>
      <w:hyperlink r:id="rId24">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19. </w:t>
      </w:r>
      <w:hyperlink r:id="rId25">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20. </w:t>
      </w:r>
      <w:hyperlink r:id="rId26">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21. </w:t>
      </w:r>
      <w:hyperlink r:id="rId27">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22. </w:t>
      </w:r>
      <w:hyperlink r:id="rId28">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23. </w:t>
      </w:r>
      <w:hyperlink r:id="rId29">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24. </w:t>
      </w:r>
      <w:hyperlink r:id="rId30">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25. </w:t>
      </w:r>
      <w:hyperlink r:id="rId31">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26. </w:t>
      </w:r>
      <w:hyperlink r:id="rId32">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27. </w:t>
      </w:r>
      <w:hyperlink r:id="rId33">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28. </w:t>
      </w:r>
      <w:hyperlink r:id="rId34">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29. </w:t>
      </w:r>
      <w:hyperlink r:id="rId35">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30. </w:t>
      </w:r>
      <w:hyperlink r:id="rId36">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31. </w:t>
      </w:r>
      <w:hyperlink r:id="rId37">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32. </w:t>
      </w:r>
      <w:hyperlink r:id="rId38">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33. </w:t>
      </w:r>
      <w:hyperlink r:id="rId39">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34. </w:t>
      </w:r>
      <w:hyperlink r:id="rId38">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35. </w:t>
      </w:r>
      <w:hyperlink r:id="rId40">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36. </w:t>
      </w:r>
      <w:hyperlink r:id="rId38">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37. </w:t>
      </w:r>
      <w:hyperlink r:id="rId41">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38. </w:t>
      </w:r>
      <w:hyperlink r:id="rId42">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39. </w:t>
      </w:r>
      <w:hyperlink r:id="rId43">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40. </w:t>
      </w:r>
      <w:hyperlink r:id="rId42">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41. </w:t>
      </w:r>
      <w:hyperlink r:id="rId44">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42. </w:t>
      </w:r>
      <w:hyperlink r:id="rId45">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43. </w:t>
      </w:r>
      <w:hyperlink r:id="rId46">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44. </w:t>
      </w:r>
      <w:hyperlink r:id="rId47">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45. </w:t>
      </w:r>
      <w:hyperlink r:id="rId48">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46. </w:t>
      </w:r>
      <w:hyperlink r:id="rId49">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47. </w:t>
      </w:r>
      <w:hyperlink r:id="rId50">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48. </w:t>
      </w:r>
      <w:hyperlink r:id="rId51">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49. </w:t>
      </w:r>
      <w:hyperlink r:id="rId52">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50. </w:t>
      </w:r>
      <w:hyperlink r:id="rId50">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51. </w:t>
      </w:r>
      <w:hyperlink r:id="rId53">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52. </w:t>
      </w:r>
      <w:hyperlink r:id="rId54">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53. </w:t>
      </w:r>
      <w:hyperlink r:id="rId55">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54. </w:t>
      </w:r>
      <w:hyperlink r:id="rId56">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55. </w:t>
      </w:r>
      <w:hyperlink r:id="rId57">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56. </w:t>
      </w:r>
      <w:hyperlink r:id="rId58">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57. </w:t>
      </w:r>
      <w:hyperlink r:id="rId59">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58. </w:t>
      </w:r>
      <w:hyperlink r:id="rId60">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59. </w:t>
      </w:r>
      <w:hyperlink r:id="rId61">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60. </w:t>
      </w:r>
      <w:hyperlink r:id="rId62">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61. </w:t>
      </w:r>
      <w:hyperlink r:id="rId63">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62. </w:t>
      </w:r>
      <w:hyperlink r:id="rId64">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63. </w:t>
      </w:r>
      <w:hyperlink r:id="rId65">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64. </w:t>
      </w:r>
      <w:hyperlink r:id="rId66">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65. </w:t>
      </w:r>
      <w:hyperlink r:id="rId67">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66. </w:t>
      </w:r>
      <w:hyperlink r:id="rId68">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67. </w:t>
      </w:r>
      <w:hyperlink r:id="rId69">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68. </w:t>
      </w:r>
      <w:hyperlink r:id="rId70">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69. </w:t>
      </w:r>
      <w:hyperlink r:id="rId71">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70. </w:t>
      </w:r>
      <w:hyperlink r:id="rId72">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71. </w:t>
      </w:r>
      <w:hyperlink r:id="rId73">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72. </w:t>
      </w:r>
      <w:hyperlink r:id="rId74">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73. </w:t>
      </w:r>
      <w:hyperlink r:id="rId75">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74. </w:t>
      </w:r>
      <w:hyperlink r:id="rId76">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75. </w:t>
      </w:r>
      <w:hyperlink r:id="rId77">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76. </w:t>
      </w:r>
      <w:hyperlink r:id="rId78">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77. </w:t>
      </w:r>
      <w:hyperlink r:id="rId79">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78. </w:t>
      </w:r>
      <w:hyperlink r:id="rId80">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79. </w:t>
      </w:r>
      <w:hyperlink r:id="rId81">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80. </w:t>
      </w:r>
      <w:hyperlink r:id="rId82">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81. </w:t>
      </w:r>
      <w:hyperlink r:id="rId83">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82. </w:t>
      </w:r>
      <w:hyperlink r:id="rId84">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83. </w:t>
      </w:r>
      <w:hyperlink r:id="rId85">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84. </w:t>
      </w:r>
      <w:hyperlink r:id="rId86">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85. </w:t>
      </w:r>
      <w:hyperlink r:id="rId87">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86. </w:t>
      </w:r>
      <w:hyperlink r:id="rId88">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87. </w:t>
      </w:r>
      <w:hyperlink r:id="rId89">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88. </w:t>
      </w:r>
      <w:hyperlink r:id="rId90">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89. </w:t>
      </w:r>
      <w:hyperlink r:id="rId91">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90. </w:t>
      </w:r>
      <w:hyperlink r:id="rId92">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91. </w:t>
      </w:r>
      <w:hyperlink r:id="rId93">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92. </w:t>
      </w:r>
      <w:hyperlink r:id="rId94">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93. </w:t>
      </w:r>
      <w:hyperlink r:id="rId95">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94. </w:t>
      </w:r>
      <w:hyperlink r:id="rId96">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95. </w:t>
      </w:r>
      <w:hyperlink r:id="rId97">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96. </w:t>
      </w:r>
      <w:hyperlink r:id="rId95">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97. </w:t>
      </w:r>
      <w:hyperlink r:id="rId96">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98. </w:t>
      </w:r>
      <w:hyperlink r:id="rId97">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99. </w:t>
      </w:r>
      <w:hyperlink r:id="rId98">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100. </w:t>
      </w:r>
      <w:hyperlink r:id="rId99">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101. </w:t>
      </w:r>
      <w:hyperlink r:id="rId100">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102. </w:t>
      </w:r>
      <w:hyperlink r:id="rId101">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103. </w:t>
      </w:r>
      <w:hyperlink r:id="rId102">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104. </w:t>
      </w:r>
      <w:hyperlink r:id="rId103">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105. </w:t>
      </w:r>
      <w:hyperlink r:id="rId104">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106. </w:t>
      </w:r>
      <w:hyperlink r:id="rId105">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107. </w:t>
      </w:r>
      <w:hyperlink r:id="rId106">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108. </w:t>
      </w:r>
      <w:hyperlink r:id="rId107">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109. </w:t>
      </w:r>
      <w:hyperlink r:id="rId108">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110. </w:t>
      </w:r>
      <w:hyperlink r:id="rId109">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111. </w:t>
      </w:r>
      <w:hyperlink r:id="rId110">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112. </w:t>
      </w:r>
      <w:hyperlink r:id="rId111">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113. </w:t>
      </w:r>
      <w:hyperlink r:id="rId112">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114. </w:t>
      </w:r>
      <w:hyperlink r:id="rId113">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115. </w:t>
      </w:r>
      <w:hyperlink r:id="rId114">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116. </w:t>
      </w:r>
      <w:hyperlink r:id="rId115">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117. </w:t>
      </w:r>
      <w:hyperlink r:id="rId115">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118. </w:t>
      </w:r>
      <w:hyperlink r:id="rId116">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119. </w:t>
      </w:r>
      <w:hyperlink r:id="rId117">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120. </w:t>
      </w:r>
      <w:hyperlink r:id="rId118">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121. </w:t>
      </w:r>
      <w:hyperlink r:id="rId119">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122. </w:t>
      </w:r>
      <w:hyperlink r:id="rId120">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123. </w:t>
      </w:r>
      <w:hyperlink r:id="rId121">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124. </w:t>
      </w:r>
      <w:hyperlink r:id="rId122">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125. </w:t>
      </w:r>
      <w:hyperlink r:id="rId123">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126. </w:t>
      </w:r>
      <w:hyperlink r:id="rId124">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127. </w:t>
      </w:r>
      <w:hyperlink r:id="rId125">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128. </w:t>
      </w:r>
      <w:hyperlink r:id="rId126">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129. </w:t>
      </w:r>
      <w:hyperlink r:id="rId127">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130. </w:t>
      </w:r>
      <w:hyperlink r:id="rId12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131. </w:t>
      </w:r>
      <w:hyperlink r:id="rId128">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132. </w:t>
      </w:r>
      <w:hyperlink r:id="rId129">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133. </w:t>
      </w:r>
      <w:hyperlink r:id="rId130">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134. </w:t>
      </w:r>
      <w:hyperlink r:id="rId131">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135. </w:t>
      </w:r>
      <w:hyperlink r:id="rId132">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136. </w:t>
      </w:r>
      <w:hyperlink r:id="rId133">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137. </w:t>
      </w:r>
      <w:hyperlink r:id="rId134">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138. </w:t>
      </w:r>
      <w:hyperlink r:id="rId133">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139. </w:t>
      </w:r>
      <w:hyperlink r:id="rId135">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140. </w:t>
      </w:r>
      <w:hyperlink r:id="rId136">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141. </w:t>
      </w:r>
      <w:hyperlink r:id="rId137">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142. </w:t>
      </w:r>
      <w:hyperlink r:id="rId138">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143. </w:t>
      </w:r>
      <w:hyperlink r:id="rId139">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144. </w:t>
      </w:r>
      <w:hyperlink r:id="rId140">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145. </w:t>
      </w:r>
      <w:hyperlink r:id="rId139">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146. </w:t>
      </w:r>
      <w:hyperlink r:id="rId141">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147. </w:t>
      </w:r>
      <w:hyperlink r:id="rId142">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148. </w:t>
      </w:r>
      <w:hyperlink r:id="rId143">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44">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45">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151. </w:t>
      </w:r>
      <w:hyperlink r:id="rId146">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152. </w:t>
      </w:r>
      <w:hyperlink r:id="rId147">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153. </w:t>
      </w:r>
      <w:hyperlink r:id="rId148">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154. </w:t>
      </w:r>
      <w:hyperlink r:id="rId149">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50">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51">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52">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158. </w:t>
      </w:r>
      <w:hyperlink r:id="rId153">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159. </w:t>
      </w:r>
      <w:hyperlink r:id="rId154">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55">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56">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162. </w:t>
      </w:r>
      <w:hyperlink r:id="rId157">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163. </w:t>
      </w:r>
      <w:hyperlink r:id="rId158">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164. </w:t>
      </w:r>
      <w:hyperlink r:id="rId159">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165. </w:t>
      </w:r>
      <w:hyperlink r:id="rId160">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61">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62">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168. </w:t>
      </w:r>
      <w:hyperlink r:id="rId156">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169. </w:t>
      </w:r>
      <w:hyperlink r:id="rId163">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64">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65">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172. </w:t>
      </w:r>
      <w:hyperlink r:id="rId166">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173. </w:t>
      </w:r>
      <w:hyperlink r:id="rId167">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174. </w:t>
      </w:r>
      <w:hyperlink r:id="rId168">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175. </w:t>
      </w:r>
      <w:hyperlink r:id="rId169">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176. </w:t>
      </w:r>
      <w:hyperlink r:id="rId170">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177. </w:t>
      </w:r>
      <w:hyperlink r:id="rId170">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178. </w:t>
      </w:r>
      <w:hyperlink r:id="rId171">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179. </w:t>
      </w:r>
      <w:hyperlink r:id="rId172">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180. </w:t>
      </w:r>
      <w:hyperlink r:id="rId173">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181. </w:t>
      </w:r>
      <w:hyperlink r:id="rId174">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182. </w:t>
      </w:r>
      <w:hyperlink r:id="rId173">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183. </w:t>
      </w:r>
      <w:hyperlink r:id="rId175">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184. </w:t>
      </w:r>
      <w:hyperlink r:id="rId176">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185. </w:t>
      </w:r>
      <w:hyperlink r:id="rId177">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186. </w:t>
      </w:r>
      <w:hyperlink r:id="rId178">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187. </w:t>
      </w:r>
      <w:hyperlink r:id="rId179">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78">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80">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190. </w:t>
      </w:r>
      <w:hyperlink r:id="rId178">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191. </w:t>
      </w:r>
      <w:hyperlink r:id="rId181">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192. </w:t>
      </w:r>
      <w:hyperlink r:id="rId182">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193. </w:t>
      </w:r>
      <w:hyperlink r:id="rId183">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194. </w:t>
      </w:r>
      <w:hyperlink r:id="rId182">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195. </w:t>
      </w:r>
      <w:hyperlink r:id="rId184">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196. </w:t>
      </w:r>
      <w:hyperlink r:id="rId183">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197. </w:t>
      </w:r>
      <w:hyperlink r:id="rId185">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198. </w:t>
      </w:r>
      <w:hyperlink r:id="rId186">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199. </w:t>
      </w:r>
      <w:hyperlink r:id="rId182">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87">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88">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202. </w:t>
      </w:r>
      <w:hyperlink r:id="rId189">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203. </w:t>
      </w:r>
      <w:hyperlink r:id="rId187">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204. </w:t>
      </w:r>
      <w:hyperlink r:id="rId190">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205. </w:t>
      </w:r>
      <w:hyperlink r:id="rId191">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206. </w:t>
      </w:r>
      <w:hyperlink r:id="rId192">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207. </w:t>
      </w:r>
      <w:hyperlink r:id="rId193">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208. </w:t>
      </w:r>
      <w:hyperlink r:id="rId193">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209. </w:t>
      </w:r>
      <w:hyperlink r:id="rId194">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210. </w:t>
      </w:r>
      <w:hyperlink r:id="rId195">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211. </w:t>
      </w:r>
      <w:hyperlink r:id="rId196">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212. </w:t>
      </w:r>
      <w:hyperlink r:id="rId197">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213. </w:t>
      </w:r>
      <w:hyperlink r:id="rId198">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214. </w:t>
      </w:r>
      <w:hyperlink r:id="rId199">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215. </w:t>
      </w:r>
      <w:hyperlink r:id="rId198">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216. </w:t>
      </w:r>
      <w:hyperlink r:id="rId200">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217. </w:t>
      </w:r>
      <w:hyperlink r:id="rId201">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218. </w:t>
      </w:r>
      <w:hyperlink r:id="rId202">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219. </w:t>
      </w:r>
      <w:hyperlink r:id="rId203">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220. </w:t>
      </w:r>
      <w:hyperlink r:id="rId204">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221. </w:t>
      </w:r>
      <w:hyperlink r:id="rId205">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222. </w:t>
      </w:r>
      <w:hyperlink r:id="rId206">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223. </w:t>
      </w:r>
      <w:hyperlink r:id="rId207">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224. </w:t>
      </w:r>
      <w:hyperlink r:id="rId208">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225. </w:t>
      </w:r>
      <w:hyperlink r:id="rId208">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226. </w:t>
      </w:r>
      <w:hyperlink r:id="rId209">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227. </w:t>
      </w:r>
      <w:hyperlink r:id="rId210">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228. </w:t>
      </w:r>
      <w:hyperlink r:id="rId211">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229. </w:t>
      </w:r>
      <w:hyperlink r:id="rId212">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230. </w:t>
      </w:r>
      <w:hyperlink r:id="rId213">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231. </w:t>
      </w:r>
      <w:hyperlink r:id="rId214">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232. </w:t>
      </w:r>
      <w:hyperlink r:id="rId215">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233. </w:t>
      </w:r>
      <w:hyperlink r:id="rId211">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234. </w:t>
      </w:r>
      <w:hyperlink r:id="rId216">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235. </w:t>
      </w:r>
      <w:hyperlink r:id="rId216">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236. </w:t>
      </w:r>
      <w:hyperlink r:id="rId217">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237. </w:t>
      </w:r>
      <w:hyperlink r:id="rId218">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238. </w:t>
      </w:r>
      <w:hyperlink r:id="rId219">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239. </w:t>
      </w:r>
      <w:hyperlink r:id="rId220">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240. </w:t>
      </w:r>
      <w:hyperlink r:id="rId221">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241. </w:t>
      </w:r>
      <w:hyperlink r:id="rId222">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242. </w:t>
      </w:r>
      <w:hyperlink r:id="rId223">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243. </w:t>
      </w:r>
      <w:hyperlink r:id="rId224">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244. </w:t>
      </w:r>
      <w:hyperlink r:id="rId225">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245. </w:t>
      </w:r>
      <w:hyperlink r:id="rId226">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246. </w:t>
      </w:r>
      <w:hyperlink r:id="rId227">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247. </w:t>
      </w:r>
      <w:hyperlink r:id="rId228">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248. </w:t>
      </w:r>
      <w:hyperlink r:id="rId229">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249. </w:t>
      </w:r>
      <w:hyperlink r:id="rId230">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250. </w:t>
      </w:r>
      <w:hyperlink r:id="rId231">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251. </w:t>
      </w:r>
      <w:hyperlink r:id="rId232">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252. </w:t>
      </w:r>
      <w:hyperlink r:id="rId233">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253. </w:t>
      </w:r>
      <w:hyperlink r:id="rId234">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254. </w:t>
      </w:r>
      <w:hyperlink r:id="rId235">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255. </w:t>
      </w:r>
      <w:hyperlink r:id="rId236">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256. </w:t>
      </w:r>
      <w:hyperlink r:id="rId237">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257. </w:t>
      </w:r>
      <w:hyperlink r:id="rId238">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258. </w:t>
      </w:r>
      <w:hyperlink r:id="rId239">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259. </w:t>
      </w:r>
      <w:hyperlink r:id="rId240">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260. </w:t>
      </w:r>
      <w:hyperlink r:id="rId241">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261. </w:t>
      </w:r>
      <w:hyperlink r:id="rId242">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262. </w:t>
      </w:r>
      <w:hyperlink r:id="rId243">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263. </w:t>
      </w:r>
      <w:hyperlink r:id="rId244">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264. </w:t>
      </w:r>
      <w:hyperlink r:id="rId245">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265. </w:t>
      </w:r>
      <w:hyperlink r:id="rId246">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266. </w:t>
      </w:r>
      <w:hyperlink r:id="rId247">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267. </w:t>
      </w:r>
      <w:hyperlink r:id="rId248">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268. </w:t>
      </w:r>
      <w:hyperlink r:id="rId249">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269. </w:t>
      </w:r>
      <w:hyperlink r:id="rId250">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270. </w:t>
      </w:r>
      <w:hyperlink r:id="rId251">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271. </w:t>
      </w:r>
      <w:hyperlink r:id="rId251">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272. </w:t>
      </w:r>
      <w:hyperlink r:id="rId252">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273. </w:t>
      </w:r>
      <w:hyperlink r:id="rId253">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274. </w:t>
      </w:r>
      <w:hyperlink r:id="rId254">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275. </w:t>
      </w:r>
      <w:hyperlink r:id="rId255">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276. </w:t>
      </w:r>
      <w:hyperlink r:id="rId256">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277. </w:t>
      </w:r>
      <w:hyperlink r:id="rId257">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278. </w:t>
      </w:r>
      <w:hyperlink r:id="rId256">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279. </w:t>
      </w:r>
      <w:hyperlink r:id="rId258">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280. </w:t>
      </w:r>
      <w:hyperlink r:id="rId259">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281. </w:t>
      </w:r>
      <w:hyperlink r:id="rId260">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282. </w:t>
      </w:r>
      <w:hyperlink r:id="rId261">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283. </w:t>
      </w:r>
      <w:hyperlink r:id="rId262">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284. </w:t>
      </w:r>
      <w:hyperlink r:id="rId263">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285. </w:t>
      </w:r>
      <w:hyperlink r:id="rId264">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286. </w:t>
      </w:r>
      <w:hyperlink r:id="rId264">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287. </w:t>
      </w:r>
      <w:hyperlink r:id="rId265">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288. </w:t>
      </w:r>
      <w:hyperlink r:id="rId266">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289. </w:t>
      </w:r>
      <w:hyperlink r:id="rId267">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290. </w:t>
      </w:r>
      <w:hyperlink r:id="rId268">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291. </w:t>
      </w:r>
      <w:hyperlink r:id="rId268">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292. </w:t>
      </w:r>
      <w:hyperlink r:id="rId269">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293. </w:t>
      </w:r>
      <w:hyperlink r:id="rId270">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294. </w:t>
      </w:r>
      <w:hyperlink r:id="rId271">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295. </w:t>
      </w:r>
      <w:hyperlink r:id="rId272">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296. </w:t>
      </w:r>
      <w:hyperlink r:id="rId273">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297. </w:t>
      </w:r>
      <w:hyperlink r:id="rId274">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298. </w:t>
      </w:r>
      <w:hyperlink r:id="rId27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299. </w:t>
      </w:r>
      <w:hyperlink r:id="rId276">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300. </w:t>
      </w:r>
      <w:hyperlink r:id="rId27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301. </w:t>
      </w:r>
      <w:hyperlink r:id="rId27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302. </w:t>
      </w:r>
      <w:hyperlink r:id="rId278">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303. </w:t>
      </w:r>
      <w:hyperlink r:id="rId279">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304. </w:t>
      </w:r>
      <w:hyperlink r:id="rId275">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305. </w:t>
      </w:r>
      <w:hyperlink r:id="rId277">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306. </w:t>
      </w:r>
      <w:hyperlink r:id="rId280">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307. </w:t>
      </w:r>
      <w:hyperlink r:id="rId281">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308. </w:t>
      </w:r>
      <w:hyperlink r:id="rId282">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309. </w:t>
      </w:r>
      <w:hyperlink r:id="rId283">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310. </w:t>
      </w:r>
      <w:hyperlink r:id="rId284">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311. </w:t>
      </w:r>
      <w:hyperlink r:id="rId285">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312. </w:t>
      </w:r>
      <w:hyperlink r:id="rId286">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313. </w:t>
      </w:r>
      <w:hyperlink r:id="rId287">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314. </w:t>
      </w:r>
      <w:hyperlink r:id="rId287">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315. </w:t>
      </w:r>
      <w:hyperlink r:id="rId288">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316. </w:t>
      </w:r>
      <w:hyperlink r:id="rId289">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317. </w:t>
      </w:r>
      <w:hyperlink r:id="rId290">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318. </w:t>
      </w:r>
      <w:hyperlink r:id="rId291">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319. </w:t>
      </w:r>
      <w:hyperlink r:id="rId292">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320. </w:t>
      </w:r>
      <w:hyperlink r:id="rId291">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321. </w:t>
      </w:r>
      <w:hyperlink r:id="rId291">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322. </w:t>
      </w:r>
      <w:hyperlink r:id="rId293">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323. </w:t>
      </w:r>
      <w:hyperlink r:id="rId294">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324. </w:t>
      </w:r>
      <w:hyperlink r:id="rId294">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325. </w:t>
      </w:r>
      <w:hyperlink r:id="rId295">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326. </w:t>
      </w:r>
      <w:hyperlink r:id="rId296">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327. </w:t>
      </w:r>
      <w:hyperlink r:id="rId297">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328. </w:t>
      </w:r>
      <w:hyperlink r:id="rId298">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329. </w:t>
      </w:r>
      <w:hyperlink r:id="rId299">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330. </w:t>
      </w:r>
      <w:hyperlink r:id="rId300">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331. </w:t>
      </w:r>
      <w:hyperlink r:id="rId301">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332. </w:t>
      </w:r>
      <w:hyperlink r:id="rId302">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333. </w:t>
      </w:r>
      <w:hyperlink r:id="rId303">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334. </w:t>
      </w:r>
      <w:hyperlink r:id="rId304">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335. </w:t>
      </w:r>
      <w:hyperlink r:id="rId305">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336. </w:t>
      </w:r>
      <w:hyperlink r:id="rId306">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337. </w:t>
      </w:r>
      <w:hyperlink r:id="rId307">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338. </w:t>
      </w:r>
      <w:hyperlink r:id="rId308">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339. </w:t>
      </w:r>
      <w:hyperlink r:id="rId307">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340. </w:t>
      </w:r>
      <w:hyperlink r:id="rId309">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341. </w:t>
      </w:r>
      <w:hyperlink r:id="rId310">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342. </w:t>
      </w:r>
      <w:hyperlink r:id="rId311">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343. </w:t>
      </w:r>
      <w:hyperlink r:id="rId312">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344. </w:t>
      </w:r>
      <w:hyperlink r:id="rId313">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345. </w:t>
      </w:r>
      <w:hyperlink r:id="rId314">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346. </w:t>
      </w:r>
      <w:hyperlink r:id="rId315">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347. </w:t>
      </w:r>
      <w:hyperlink r:id="rId316">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348. </w:t>
      </w:r>
      <w:hyperlink r:id="rId317">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349. </w:t>
      </w:r>
      <w:hyperlink r:id="rId318">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350. </w:t>
      </w:r>
      <w:hyperlink r:id="rId319">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351. </w:t>
      </w:r>
      <w:hyperlink r:id="rId320">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352. </w:t>
      </w:r>
      <w:hyperlink r:id="rId321">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353. </w:t>
      </w:r>
      <w:hyperlink r:id="rId322">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354. </w:t>
      </w:r>
      <w:hyperlink r:id="rId323">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355. </w:t>
      </w:r>
      <w:hyperlink r:id="rId324">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356. </w:t>
      </w:r>
      <w:hyperlink r:id="rId323">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357. </w:t>
      </w:r>
      <w:hyperlink r:id="rId325">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358. </w:t>
      </w:r>
      <w:hyperlink r:id="rId326">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359. </w:t>
      </w:r>
      <w:hyperlink r:id="rId327">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360. </w:t>
      </w:r>
      <w:hyperlink r:id="rId328">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361. </w:t>
      </w:r>
      <w:hyperlink r:id="rId329">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362. </w:t>
      </w:r>
      <w:hyperlink r:id="rId330">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363. </w:t>
      </w:r>
      <w:hyperlink r:id="rId331">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364. </w:t>
      </w:r>
      <w:hyperlink r:id="rId332">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365. </w:t>
      </w:r>
      <w:hyperlink r:id="rId331">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366. </w:t>
      </w:r>
      <w:hyperlink r:id="rId333">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367. </w:t>
      </w:r>
      <w:hyperlink r:id="rId334">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368. </w:t>
      </w:r>
      <w:hyperlink r:id="rId335">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369. </w:t>
      </w:r>
      <w:hyperlink r:id="rId336">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370. </w:t>
      </w:r>
      <w:hyperlink r:id="rId337">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371. </w:t>
      </w:r>
      <w:hyperlink r:id="rId338">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372. </w:t>
      </w:r>
      <w:hyperlink r:id="rId339">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373. </w:t>
      </w:r>
      <w:hyperlink r:id="rId340">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374. </w:t>
      </w:r>
      <w:hyperlink r:id="rId341">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375. </w:t>
      </w:r>
      <w:hyperlink r:id="rId342">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376. </w:t>
      </w:r>
      <w:hyperlink r:id="rId343">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377. </w:t>
      </w:r>
      <w:hyperlink r:id="rId344">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378. </w:t>
      </w:r>
      <w:hyperlink r:id="rId345">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379. </w:t>
      </w:r>
      <w:hyperlink r:id="rId346">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380. </w:t>
      </w:r>
      <w:hyperlink r:id="rId347">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381. </w:t>
      </w:r>
      <w:hyperlink r:id="rId348">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382. </w:t>
      </w:r>
      <w:hyperlink r:id="rId349">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383. </w:t>
      </w:r>
      <w:hyperlink r:id="rId350">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384. </w:t>
      </w:r>
      <w:hyperlink r:id="rId351">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385. </w:t>
      </w:r>
      <w:hyperlink r:id="rId349">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386. </w:t>
      </w:r>
      <w:hyperlink r:id="rId352">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387. </w:t>
      </w:r>
      <w:hyperlink r:id="rId353">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388. </w:t>
      </w:r>
      <w:hyperlink r:id="rId354">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389. </w:t>
      </w:r>
      <w:hyperlink r:id="rId355">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390. </w:t>
      </w:r>
      <w:hyperlink r:id="rId356">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391. </w:t>
      </w:r>
      <w:hyperlink r:id="rId357">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392. </w:t>
      </w:r>
      <w:hyperlink r:id="rId358">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393. </w:t>
      </w:r>
      <w:hyperlink r:id="rId359">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394. </w:t>
      </w:r>
      <w:hyperlink r:id="rId360">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395. </w:t>
      </w:r>
      <w:hyperlink r:id="rId361">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396. </w:t>
      </w:r>
      <w:hyperlink r:id="rId362">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397. </w:t>
      </w:r>
      <w:hyperlink r:id="rId363">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398. </w:t>
      </w:r>
      <w:hyperlink r:id="rId362">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399. </w:t>
      </w:r>
      <w:hyperlink r:id="rId364">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400. </w:t>
      </w:r>
      <w:hyperlink r:id="rId365">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401. </w:t>
      </w:r>
      <w:hyperlink r:id="rId366">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402. </w:t>
      </w:r>
      <w:hyperlink r:id="rId367">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403. </w:t>
      </w:r>
      <w:hyperlink r:id="rId368">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404. </w:t>
      </w:r>
      <w:hyperlink r:id="rId369">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405. </w:t>
      </w:r>
      <w:hyperlink r:id="rId370">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406. </w:t>
      </w:r>
      <w:hyperlink r:id="rId371">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407. </w:t>
      </w:r>
      <w:hyperlink r:id="rId371">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408. </w:t>
      </w:r>
      <w:hyperlink r:id="rId372">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409. </w:t>
      </w:r>
      <w:hyperlink r:id="rId373">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410. </w:t>
      </w:r>
      <w:hyperlink r:id="rId374">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411. </w:t>
      </w:r>
      <w:hyperlink r:id="rId375">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412. </w:t>
      </w:r>
      <w:hyperlink r:id="rId376">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413. </w:t>
      </w:r>
      <w:hyperlink r:id="rId377">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414. </w:t>
      </w:r>
      <w:hyperlink r:id="rId378">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415. </w:t>
      </w:r>
      <w:hyperlink r:id="rId379">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416. </w:t>
      </w:r>
      <w:hyperlink r:id="rId380">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417. </w:t>
      </w:r>
      <w:hyperlink r:id="rId381">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418. </w:t>
      </w:r>
      <w:hyperlink r:id="rId382">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419. </w:t>
      </w:r>
      <w:hyperlink r:id="rId383">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420. </w:t>
      </w:r>
      <w:hyperlink r:id="rId384">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421. </w:t>
      </w:r>
      <w:hyperlink r:id="rId385">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422. </w:t>
      </w:r>
      <w:hyperlink r:id="rId386">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423. </w:t>
      </w:r>
      <w:hyperlink r:id="rId387">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424. </w:t>
      </w:r>
      <w:hyperlink r:id="rId388">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425. </w:t>
      </w:r>
      <w:hyperlink r:id="rId388">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426. </w:t>
      </w:r>
      <w:hyperlink r:id="rId389">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427. </w:t>
      </w:r>
      <w:hyperlink r:id="rId389">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428. </w:t>
      </w:r>
      <w:hyperlink r:id="rId390">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429. </w:t>
      </w:r>
      <w:hyperlink r:id="rId391">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430. </w:t>
      </w:r>
      <w:hyperlink r:id="rId392">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431. </w:t>
      </w:r>
      <w:hyperlink r:id="rId393">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432. </w:t>
      </w:r>
      <w:hyperlink r:id="rId394">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433. </w:t>
      </w:r>
      <w:hyperlink r:id="rId395">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434. </w:t>
      </w:r>
      <w:hyperlink r:id="rId396">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435. </w:t>
      </w:r>
      <w:hyperlink r:id="rId397">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436. </w:t>
      </w:r>
      <w:hyperlink r:id="rId39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437. </w:t>
      </w:r>
      <w:hyperlink r:id="rId399">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438. </w:t>
      </w:r>
      <w:hyperlink r:id="rId400">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439. </w:t>
      </w:r>
      <w:hyperlink r:id="rId401">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440. </w:t>
      </w:r>
      <w:hyperlink r:id="rId402">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441. </w:t>
      </w:r>
      <w:hyperlink r:id="rId398">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442. </w:t>
      </w:r>
      <w:hyperlink r:id="rId403">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443. </w:t>
      </w:r>
      <w:hyperlink r:id="rId404">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444. </w:t>
      </w:r>
      <w:hyperlink r:id="rId405">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445. </w:t>
      </w:r>
      <w:hyperlink r:id="rId406">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446. </w:t>
      </w:r>
      <w:hyperlink r:id="rId407">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447. </w:t>
      </w:r>
      <w:hyperlink r:id="rId407">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448. </w:t>
      </w:r>
      <w:hyperlink r:id="rId408">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449. </w:t>
      </w:r>
      <w:hyperlink r:id="rId409">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450. </w:t>
      </w:r>
      <w:hyperlink r:id="rId410">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451. </w:t>
      </w:r>
      <w:hyperlink r:id="rId411">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452. </w:t>
      </w:r>
      <w:hyperlink r:id="rId412">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453. </w:t>
      </w:r>
      <w:hyperlink r:id="rId413">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454. </w:t>
      </w:r>
      <w:hyperlink r:id="rId414">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455. </w:t>
      </w:r>
      <w:hyperlink r:id="rId413">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456. </w:t>
      </w:r>
      <w:hyperlink r:id="rId415">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457. </w:t>
      </w:r>
      <w:hyperlink r:id="rId416">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458. </w:t>
      </w:r>
      <w:hyperlink r:id="rId417">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459. </w:t>
      </w:r>
      <w:hyperlink r:id="rId418">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460. </w:t>
      </w:r>
      <w:hyperlink r:id="rId419">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461. </w:t>
      </w:r>
      <w:hyperlink r:id="rId4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462. </w:t>
      </w:r>
      <w:hyperlink r:id="rId421">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463. </w:t>
      </w:r>
      <w:hyperlink r:id="rId422">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464. </w:t>
      </w:r>
      <w:hyperlink r:id="rId423">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465. </w:t>
      </w:r>
      <w:hyperlink r:id="rId420">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466. </w:t>
      </w:r>
      <w:hyperlink r:id="rId424">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467. </w:t>
      </w:r>
      <w:hyperlink r:id="rId425">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468. </w:t>
      </w:r>
      <w:hyperlink r:id="rId426">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469. </w:t>
      </w:r>
      <w:hyperlink r:id="rId426">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470. </w:t>
      </w:r>
      <w:hyperlink r:id="rId427">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471. </w:t>
      </w:r>
      <w:hyperlink r:id="rId428">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472. </w:t>
      </w:r>
      <w:hyperlink r:id="rId429">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473. </w:t>
      </w:r>
      <w:hyperlink r:id="rId430">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474. </w:t>
      </w:r>
      <w:hyperlink r:id="rId431">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475. </w:t>
      </w:r>
      <w:hyperlink r:id="rId432">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476. </w:t>
      </w:r>
      <w:hyperlink r:id="rId433">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477. </w:t>
      </w:r>
      <w:hyperlink r:id="rId434">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478. </w:t>
      </w:r>
      <w:hyperlink r:id="rId435">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479. </w:t>
      </w:r>
      <w:hyperlink r:id="rId436">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480. </w:t>
      </w:r>
      <w:hyperlink r:id="rId437">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481. </w:t>
      </w:r>
      <w:hyperlink r:id="rId438">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482. </w:t>
      </w:r>
      <w:hyperlink r:id="rId439">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439">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40">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41">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42">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487. </w:t>
      </w:r>
      <w:hyperlink r:id="rId443">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488. </w:t>
      </w:r>
      <w:hyperlink r:id="rId444">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489. </w:t>
      </w:r>
      <w:hyperlink r:id="rId445">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490. </w:t>
      </w:r>
      <w:hyperlink r:id="rId446">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491. </w:t>
      </w:r>
      <w:hyperlink r:id="rId447">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492. </w:t>
      </w:r>
      <w:hyperlink r:id="rId448">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48">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49">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495. </w:t>
      </w:r>
      <w:hyperlink r:id="rId450">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496. </w:t>
      </w:r>
      <w:hyperlink r:id="rId451">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52">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53">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499. </w:t>
      </w:r>
      <w:hyperlink r:id="rId454">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500. </w:t>
      </w:r>
      <w:hyperlink r:id="rId455">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plus.co.uk/news/arup-to-lead-foundation-engineering-team-for-small-nuclear-reactors-10-04-2026/" TargetMode="External"/><Relationship Id="rId10" Type="http://schemas.openxmlformats.org/officeDocument/2006/relationships/hyperlink" Target="https://www.euronews.com/2026/04/10/from-ev-stations-to-heat-pump-grants-inside-frances-240m-plan-to-reduce-its-fossil-fuel-re" TargetMode="External"/><Relationship Id="rId11" Type="http://schemas.openxmlformats.org/officeDocument/2006/relationships/hyperlink" Target="https://asian-power.com/news/gpsc-posts-419476-million-btu-energy-savings-in-decarbonisation-drive" TargetMode="External"/><Relationship Id="rId12" Type="http://schemas.openxmlformats.org/officeDocument/2006/relationships/hyperlink" Target="https://www.missourinet.com/2026/04/09/missouri-senate-advances-nuclear-energy-bill-after-closely-divided-vote/" TargetMode="External"/><Relationship Id="rId13" Type="http://schemas.openxmlformats.org/officeDocument/2006/relationships/hyperlink" Target="https://www.datacenterfrontier.com/energy/article/55366735/from-reactor-designs-to-real-projects-smrs-enter-the-execution-era-as-ai-power-demand-accelerates" TargetMode="External"/><Relationship Id="rId14" Type="http://schemas.openxmlformats.org/officeDocument/2006/relationships/hyperlink" Target="https://www.lanacion.com.ar/politica/como-es-la-inversion-de-us200-millones-que-quiere-hacer-una-empresa-estadounidense-en-el-sector-nid09042026/" TargetMode="External"/><Relationship Id="rId15" Type="http://schemas.openxmlformats.org/officeDocument/2006/relationships/hyperlink" Target="https://www.washingtonpost.com/opinions/2026/04/09/new-jersey-sherrill-nuclear-energy-moratorium/" TargetMode="External"/><Relationship Id="rId16" Type="http://schemas.openxmlformats.org/officeDocument/2006/relationships/hyperlink" Target="https://www.fool.com/investing/2026/04/09/ccj-is-one-of-2026s-biggest-winners-heres-t/" TargetMode="External"/><Relationship Id="rId17" Type="http://schemas.openxmlformats.org/officeDocument/2006/relationships/hyperlink" Target="https://seekingalpha.com/article/4889511-denison-mines-stock-high-quality-uranium-project-with-execution-driven-upside?source=generic_rss" TargetMode="External"/><Relationship Id="rId18" Type="http://schemas.openxmlformats.org/officeDocument/2006/relationships/hyperlink" Target="https://www.hydrogenfuelnews.com/hydrogen-production-and-energy-security-drive-south-korea-france-strategic-partnership/8575518/" TargetMode="External"/><Relationship Id="rId19" Type="http://schemas.openxmlformats.org/officeDocument/2006/relationships/hyperlink" Target="https://www.express.co.uk/finance/personalfinance/2191978/government-issues-major-energy-update" TargetMode="External"/><Relationship Id="rId20" Type="http://schemas.openxmlformats.org/officeDocument/2006/relationships/hyperlink" Target="https://skillings.net/skillings-mining-intelligence-uraniums-return-and-the-lithium-demand-wall-april-9-2026/" TargetMode="External"/><Relationship Id="rId21" Type="http://schemas.openxmlformats.org/officeDocument/2006/relationships/hyperlink" Target="https://mybroadband.co.za/news/energy/637511-new-nuclear-frontier-south-africa-investigating-advanced-nuclear-fission-reactor-technology.html" TargetMode="External"/><Relationship Id="rId22" Type="http://schemas.openxmlformats.org/officeDocument/2006/relationships/hyperlink" Target="https://www.globenewswire.com/news-release/2026/04/09/3270973/0/en/Eagle-Nuclear-Energy-Engages-Drilling-Company-And-Files-Permit-Applications-For-PFS-Related-Drill-Program-at-Aurora.html" TargetMode="External"/><Relationship Id="rId23" Type="http://schemas.openxmlformats.org/officeDocument/2006/relationships/hyperlink" Target="https://www.fxstreet.com/analysis/how-europe-can-reduce-reliance-on-imported-gas-and-what-it-means-for-business-leaders-202604091144" TargetMode="External"/><Relationship Id="rId24" Type="http://schemas.openxmlformats.org/officeDocument/2006/relationships/hyperlink" Target="https://hvg.hu/gazdasag/20260409_vance-orban-mol-olaj-mvm-westinghouse-paks-uzemido" TargetMode="External"/><Relationship Id="rId25" Type="http://schemas.openxmlformats.org/officeDocument/2006/relationships/hyperlink" Target="https://whyy.org/articles/new-jersey-nuclear-moratorium-lifted/" TargetMode="External"/><Relationship Id="rId26" Type="http://schemas.openxmlformats.org/officeDocument/2006/relationships/hyperlink" Target="https://www.malaymail.com/news/malaysia/2026/04/09/no-shortcuts-to-sovereignty-dpm-fadillah-stresses-urgent-energy-water-reforms-amid-west-asia-tensions/215706" TargetMode="External"/><Relationship Id="rId27" Type="http://schemas.openxmlformats.org/officeDocument/2006/relationships/hyperlink" Target="https://www.marketbeat.com/instant-alerts/denison-mine-corp-nyseamericandnn-given-average-rating-of-buy-by-brokerages-2026-04-09/" TargetMode="External"/><Relationship Id="rId28" Type="http://schemas.openxmlformats.org/officeDocument/2006/relationships/hyperlink" Target="https://www.ilgiornale.it/news/politica/se-lautonomia-energetica-vero-esercito-2648458.html" TargetMode="External"/><Relationship Id="rId29" Type="http://schemas.openxmlformats.org/officeDocument/2006/relationships/hyperlink" Target="https://www.taipeitimes.com/News/taiwan/archives/2026/04/09/2003855315" TargetMode="External"/><Relationship Id="rId30" Type="http://schemas.openxmlformats.org/officeDocument/2006/relationships/hyperlink" Target="https://ecfr.eu/article/beyond-the-strait-of-hormuz-how-europe-can-safeguard-its-energy-future/" TargetMode="External"/><Relationship Id="rId31" Type="http://schemas.openxmlformats.org/officeDocument/2006/relationships/hyperlink" Target="https://stockhead.com.au/resources/american-uranium-raises-2-64m-to-advance-lo-herma-isr-drilling-and-scoping-study-milestones/" TargetMode="External"/><Relationship Id="rId32" Type="http://schemas.openxmlformats.org/officeDocument/2006/relationships/hyperlink" Target="https://www.brisbanetimes.com.au/business/companies/red-letter-day-as-peninsula-restarts-wyoming-yellowcake-production-20260409-p5zml8.html?ref=rss&amp;utm_medium=rss&amp;utm_source=rss_feed" TargetMode="External"/><Relationship Id="rId33" Type="http://schemas.openxmlformats.org/officeDocument/2006/relationships/hyperlink" Target="https://www.indiatoday.in/india/story/indias-kalpakkam-prototype-fast-breeder-reactor-achieves-criticality-2893305-2026-04-09?utm_source=rss" TargetMode="External"/><Relationship Id="rId34" Type="http://schemas.openxmlformats.org/officeDocument/2006/relationships/hyperlink" Target="https://www.ad-hoc-news.de/boerse/news/ueberblick/uranium-energy-powers-up-second-us-mine-amid-supply-crunch/69108366" TargetMode="External"/><Relationship Id="rId35" Type="http://schemas.openxmlformats.org/officeDocument/2006/relationships/hyperlink" Target="https://indianexpress.com/article/opinion/columns/for-india-a-nuclear-breakthrough-amid-energy-concerns-10626463/" TargetMode="External"/><Relationship Id="rId36" Type="http://schemas.openxmlformats.org/officeDocument/2006/relationships/hyperlink" Target="https://www.canarymedia.com/articles/nuclear/new-jersey-lifts-nuclear-moratorium" TargetMode="External"/><Relationship Id="rId37" Type="http://schemas.openxmlformats.org/officeDocument/2006/relationships/hyperlink" Target="https://www.spreaker.com/episode/india-s-nuclear-plans-advance-oil-prices-to-stay-high-and-state-polls-begin--71193228" TargetMode="External"/><Relationship Id="rId38" Type="http://schemas.openxmlformats.org/officeDocument/2006/relationships/hyperlink" Target="https://www.financialcontent.com/article/marketminute-2026-4-8-nextera-energy-and-terrapower-announce-landmark-smr-partnership-to-fuel-google-and-microsoft-ai-data-centers" TargetMode="External"/><Relationship Id="rId39" Type="http://schemas.openxmlformats.org/officeDocument/2006/relationships/hyperlink" Target="https://bhaskarlive.in/iaea-director-general-praises-indias-major-nuclear-milestone-at-kalpakkam/" TargetMode="External"/><Relationship Id="rId40" Type="http://schemas.openxmlformats.org/officeDocument/2006/relationships/hyperlink" Target="https://www.independent.co.uk/news/uk/politics/sizewell-c-nuclear-energy-fuel-iran-middle-east-uk-b2953802.html" TargetMode="External"/><Relationship Id="rId41" Type="http://schemas.openxmlformats.org/officeDocument/2006/relationships/hyperlink" Target="https://www.chosun.com/english/world-en/2026/04/09/LBC7KFGCCRH3HOZ4KEXFHSNIPY/" TargetMode="External"/><Relationship Id="rId42" Type="http://schemas.openxmlformats.org/officeDocument/2006/relationships/hyperlink" Target="https://www.thehindubusinessline.com/companies/ntpc-signs-mou-with-frances-edf-on-cooperation-in-nuclear-power/article70838830.ece" TargetMode="External"/><Relationship Id="rId43" Type="http://schemas.openxmlformats.org/officeDocument/2006/relationships/hyperlink" Target="https://broadbandbreakfast.com/nuclear-regulatory-commission-overhauls-licensing-framework/" TargetMode="External"/><Relationship Id="rId44" Type="http://schemas.openxmlformats.org/officeDocument/2006/relationships/hyperlink" Target="https://www.jeuneafrique.com/1786665/economie-entreprises/mines-loffensive-tres-discrete-mais-tres-politique-dorano-au-botswana/" TargetMode="External"/><Relationship Id="rId45" Type="http://schemas.openxmlformats.org/officeDocument/2006/relationships/hyperlink" Target="https://www.jdsupra.com/legalnews/navigating-nuclear-what-part-53-7586409/" TargetMode="External"/><Relationship Id="rId46" Type="http://schemas.openxmlformats.org/officeDocument/2006/relationships/hyperlink" Target="https://www.executivebiz.com/articles/bwxt-uranium-enrichment-license-nrc" TargetMode="External"/><Relationship Id="rId47" Type="http://schemas.openxmlformats.org/officeDocument/2006/relationships/hyperlink" Target="https://www.nucnet.org/news/westinghouse-sets-vogtle-4-as-ap1000-reactor-benchmark-as-it-prepares-for-major-fleet-expansion-4-3-2026" TargetMode="External"/><Relationship Id="rId48" Type="http://schemas.openxmlformats.org/officeDocument/2006/relationships/hyperlink" Target="https://aif.ru/politics/ssha-hotyat-postroit-v-vengrii-do-10-malyh-modulnyh-reaktorov-na-20-mlrd" TargetMode="External"/><Relationship Id="rId49"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50" Type="http://schemas.openxmlformats.org/officeDocument/2006/relationships/hyperlink" Target="https://www.etftrends.com/nuclear-energy-content-hub/doe-announces-nuclear-expansion-push-nukz-positioned-growth/" TargetMode="External"/><Relationship Id="rId51" Type="http://schemas.openxmlformats.org/officeDocument/2006/relationships/hyperlink" Target="https://www.tu.no/artikler/europa-heller-mot-mer-atomkraft/570558" TargetMode="External"/><Relationship Id="rId52" Type="http://schemas.openxmlformats.org/officeDocument/2006/relationships/hyperlink" Target="https://interestingengineering.com/energy/microreactor-to-help-vessels-run-without-refueling" TargetMode="External"/><Relationship Id="rId53"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54" Type="http://schemas.openxmlformats.org/officeDocument/2006/relationships/hyperlink" Target="https://www.kathimerini.gr/economy/international/564166063/i-eyropi-strefetai-xana-pros-tin-paragogi-pyrinikis-energeias/" TargetMode="External"/><Relationship Id="rId55" Type="http://schemas.openxmlformats.org/officeDocument/2006/relationships/hyperlink" Target="https://www.prnewswire.com/news-releases/uranium-energy-corp-commences-production-at-burke-hollow-the-worlds-newest-operating-isr-uranium-mine-302736496.html" TargetMode="External"/><Relationship Id="rId56" Type="http://schemas.openxmlformats.org/officeDocument/2006/relationships/hyperlink" Target="https://www.ots.at/presseaussendung/OTS_20260408_OTS0064/weltweit-reportage-zum-thema-europas-unabhaengigkeit-sein-oder-schein" TargetMode="External"/><Relationship Id="rId57" Type="http://schemas.openxmlformats.org/officeDocument/2006/relationships/hyperlink" Target="https://discover.swns.com/2026/04/aerial-images-reveal-scale-of-38bn-sizewell-c-nuclear-project/" TargetMode="External"/><Relationship Id="rId58" Type="http://schemas.openxmlformats.org/officeDocument/2006/relationships/hyperlink" Target="https://www.legacyias.com/pib-summaries-08-april-2026/" TargetMode="External"/><Relationship Id="rId59" Type="http://schemas.openxmlformats.org/officeDocument/2006/relationships/hyperlink" Target="https://stockhead.com.au/resources/anson-resources-hits-uranium-vanadium-along-strike-of-historical-yellow-cat-resource/" TargetMode="External"/><Relationship Id="rId60" Type="http://schemas.openxmlformats.org/officeDocument/2006/relationships/hyperlink" Target="https://investingnews.com/american-uranium-targeting-resource-growth-and-confidence-increase-at-lo-herma-project/" TargetMode="External"/><Relationship Id="rId61" Type="http://schemas.openxmlformats.org/officeDocument/2006/relationships/hyperlink" Target="https://sightlineu3o8.com/2026/04/construction-of-second-jinqimen-unit-begins/" TargetMode="External"/><Relationship Id="rId62" Type="http://schemas.openxmlformats.org/officeDocument/2006/relationships/hyperlink" Target="https://www.ans.org/news/2026-04-07/article-7914/westinghouse-submits-ap1000-design-revision-to-nrc/" TargetMode="External"/><Relationship Id="rId63" Type="http://schemas.openxmlformats.org/officeDocument/2006/relationships/hyperlink" Target="https://www.ans.org/news/2026-04-07/article-7915/proposed-fy-2027-doe-nrc-budgets-ask-for-less/" TargetMode="External"/><Relationship Id="rId64" Type="http://schemas.openxmlformats.org/officeDocument/2006/relationships/hyperlink" Target="https://www.focus.de/earth/experte-ueber-mini-akws-wird-keines-unserer-energieprobleme-loesen_ee69966b-632c-4a79-b3ef-bb93276048a2.html" TargetMode="External"/><Relationship Id="rId65" Type="http://schemas.openxmlformats.org/officeDocument/2006/relationships/hyperlink" Target="https://www.business-standard.com/opinion/columns/rewiring-power-for-a-new-era-india-s-energy-transition-is-too-cautious-126040701375_1.html" TargetMode="External"/><Relationship Id="rId66" Type="http://schemas.openxmlformats.org/officeDocument/2006/relationships/hyperlink" Target="https://www.independent.ie/irish-news/protesters-block-oconnell-bridge-bringing-public-transport-to-standstill-government-took-in-extra-6m-in-excise-duties-last-month/a1584681099.html" TargetMode="External"/><Relationship Id="rId67" Type="http://schemas.openxmlformats.org/officeDocument/2006/relationships/hyperlink" Target="https://www.chemengonline.com/x-energy-selects-fluor-for-nuclear-project-at-dow-site-in-texas/" TargetMode="External"/><Relationship Id="rId68" Type="http://schemas.openxmlformats.org/officeDocument/2006/relationships/hyperlink" Target="https://www.gurufocus.com/news/8778765/27000-feet-of-drilling-47-diamond-holes-and-one-of-the-largest-uranium-deposits-in-america" TargetMode="External"/><Relationship Id="rId69"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70" Type="http://schemas.openxmlformats.org/officeDocument/2006/relationships/hyperlink" Target="https://www.thehindubusinessline.com/news/how-fast-breeder-reactors-can-give-india-energy-security/article70835151.ece" TargetMode="External"/><Relationship Id="rId71" Type="http://schemas.openxmlformats.org/officeDocument/2006/relationships/hyperlink" Target="https://www.gurufocus.com/news/8778990/saiheat-upgrades-its-nuclear-energy-business-strategy-emerging-as-a-core-provider-of-integrated-design-software-solutions-for-large-lwr-and-smr" TargetMode="External"/><Relationship Id="rId72" Type="http://schemas.openxmlformats.org/officeDocument/2006/relationships/hyperlink" Target="https://www.business-standard.com/india-news/india-achieves-nuclear-milestone-as-500-mw-pfbr-attains-criticality-126040701215_1.html" TargetMode="External"/><Relationship Id="rId73" Type="http://schemas.openxmlformats.org/officeDocument/2006/relationships/hyperlink" Target="https://skillings.net/sunday-power-list-the-10-titans-defining-the-2026-resource-realignment-2/" TargetMode="External"/><Relationship Id="rId74"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75" Type="http://schemas.openxmlformats.org/officeDocument/2006/relationships/hyperlink" Target="https://www.nucnet.org/news/china-announces-start-of-construction-at-jinqimen-2-nuclear-plant-4-2-2026" TargetMode="External"/><Relationship Id="rId76" Type="http://schemas.openxmlformats.org/officeDocument/2006/relationships/hyperlink" Target="https://www.nucnet.org/news/us-doe-chooses-two-new-cutting-edge-nuclear-projects-to-work-with-anl-4-2-2026" TargetMode="External"/><Relationship Id="rId77" Type="http://schemas.openxmlformats.org/officeDocument/2006/relationships/hyperlink" Target="https://www.devdiscourse.com/article/law-order/3865034-500-mwe-prototype-fast-breeder-reactor-attains-first-criticality-strengthening-energy-security" TargetMode="External"/><Relationship Id="rId78" Type="http://schemas.openxmlformats.org/officeDocument/2006/relationships/hyperlink" Target="https://newsblare.com/science/india-prototype-fast-breeder-reactor-achieves-criticality-in-major-nuclear-milestone/" TargetMode="External"/><Relationship Id="rId79" Type="http://schemas.openxmlformats.org/officeDocument/2006/relationships/hyperlink" Target="https://interestingengineering.com/energy/us-antares-doe-approval-mark0-reactor-demonstrator" TargetMode="External"/><Relationship Id="rId80" Type="http://schemas.openxmlformats.org/officeDocument/2006/relationships/hyperlink" Target="https://forumias.com/blog/indias-nuclear-energy-program-explained-pointwise/" TargetMode="External"/><Relationship Id="rId81" Type="http://schemas.openxmlformats.org/officeDocument/2006/relationships/hyperlink" Target="https://www.rp.pl/opinie-ekonomiczne/art44111651-eksperci-jak-ograniczyc-ryzyko-blackoutow-takich-jak-ten-sprzed-roku-w-hiszpanii" TargetMode="External"/><Relationship Id="rId82" Type="http://schemas.openxmlformats.org/officeDocument/2006/relationships/hyperlink" Target="https://energynews.pro/en/india-achieves-first-chain-reaction-in-its-fast-breeder-reactor-at-kalpakkam" TargetMode="External"/><Relationship Id="rId83" Type="http://schemas.openxmlformats.org/officeDocument/2006/relationships/hyperlink" Target="https://www.powermag.com/westinghouse-files-to-update-ap1000-design-certification-make-vogtle-expansion-the-u-s-reference-plant/" TargetMode="External"/><Relationship Id="rId84" Type="http://schemas.openxmlformats.org/officeDocument/2006/relationships/hyperlink" Target="https://www.marketbeat.com/instant-alerts/peninsula-energ-otcmktspenmf-trading-down-05-heres-what-happened-2026-04-06/" TargetMode="External"/><Relationship Id="rId85" Type="http://schemas.openxmlformats.org/officeDocument/2006/relationships/hyperlink" Target="https://www.nsenergybusiness.com/analysis/uk-smr-competition-tender-update/" TargetMode="External"/><Relationship Id="rId86" Type="http://schemas.openxmlformats.org/officeDocument/2006/relationships/hyperlink" Target="https://www.irishtimes.com/opinion/2026/04/07/eamon-ryan-irelands-future-energy-needs-must-be-met-by-renewables-and-nuclear/" TargetMode="External"/><Relationship Id="rId87" Type="http://schemas.openxmlformats.org/officeDocument/2006/relationships/hyperlink" Target="https://kalkinemedia.com/au/stocks/energy/uranium-sector-developments-with-peninsula-energy-asxpen" TargetMode="External"/><Relationship Id="rId88" Type="http://schemas.openxmlformats.org/officeDocument/2006/relationships/hyperlink" Target="https://www.ndtvprofit.com/science/india-s-flagship-atomic-reactor-reaches-criticality-milestone-11320937" TargetMode="External"/><Relationship Id="rId89" Type="http://schemas.openxmlformats.org/officeDocument/2006/relationships/hyperlink" Target="https://lanouvelletribune.info/2026/04/nucleaire-civil-la-russie-signe-une-feuille-de-route-avec-lethiopie-pour-la-production-delectricite/" TargetMode="External"/><Relationship Id="rId90" Type="http://schemas.openxmlformats.org/officeDocument/2006/relationships/hyperlink" Target="https://www.aussiestockforums.com/threads/cxu-cauldron-energy-limited.16691/?utm_source=rss&amp;utm_medium=rss" TargetMode="External"/><Relationship Id="rId91" Type="http://schemas.openxmlformats.org/officeDocument/2006/relationships/hyperlink" Target="https://www.zerohedge.com/energy/iran-conflict-spotlights-nuclear-energy-key-global-energy-security" TargetMode="External"/><Relationship Id="rId92" Type="http://schemas.openxmlformats.org/officeDocument/2006/relationships/hyperlink" Target="https://tass.com/economy/2112395" TargetMode="External"/><Relationship Id="rId93" Type="http://schemas.openxmlformats.org/officeDocument/2006/relationships/hyperlink" Target="https://www.powermag.com/nuclear-recycling-has-reached-a-prime-moment-and-the-u-s-may-be-running-out-of-time/" TargetMode="External"/><Relationship Id="rId94" Type="http://schemas.openxmlformats.org/officeDocument/2006/relationships/hyperlink" Target="https://www.news18.com/india/indigenous-fast-breeder-reactor-a-step-to-harnessing-indias-thorium-reserves-pm-modi-ws-l-10018130.html" TargetMode="External"/><Relationship Id="rId95" Type="http://schemas.openxmlformats.org/officeDocument/2006/relationships/hyperlink" Target="https://forumias.com/blog/transforming-indias-nuclear-power-landscape/" TargetMode="External"/><Relationship Id="rId96" Type="http://schemas.openxmlformats.org/officeDocument/2006/relationships/hyperlink" Target="https://www.jdsupra.com/legalnews/nrc-finalizes-a-new-risk-informed-6300132/" TargetMode="External"/><Relationship Id="rId97" Type="http://schemas.openxmlformats.org/officeDocument/2006/relationships/hyperlink" Target="https://www.radioiowa.com/2026/04/06/iowas-nuclear-energy-task-force-gets-report-on-costs/" TargetMode="External"/><Relationship Id="rId98" Type="http://schemas.openxmlformats.org/officeDocument/2006/relationships/hyperlink" Target="https://www.etftrends.com/nuclear-energy-content-hub/uranium-conversion-capacity-set-major-expansion/" TargetMode="External"/><Relationship Id="rId99" Type="http://schemas.openxmlformats.org/officeDocument/2006/relationships/hyperlink" Target="https://www.financialcontent.com/article/marketminute-2026-4-6-energy-markets-in-turmoil-world-bank-reports-historic-594-surge-in-european-gas-as-middle-east-tensions-choke-supply" TargetMode="External"/><Relationship Id="rId100" Type="http://schemas.openxmlformats.org/officeDocument/2006/relationships/hyperlink" Target="https://powerline.net.in/2026/04/06/towards-a-reliable-resilient-power-system/" TargetMode="External"/><Relationship Id="rId101" Type="http://schemas.openxmlformats.org/officeDocument/2006/relationships/hyperlink" Target="https://www.mining-technology.com/news/eagle-27000ft-drilling-aurora-uranium-project/" TargetMode="External"/><Relationship Id="rId102" Type="http://schemas.openxmlformats.org/officeDocument/2006/relationships/hyperlink" Target="https://www.counterpunch.org/2026/04/06/secrets-and-shortcuts-the-us-uranium-enrichment-rush/" TargetMode="External"/><Relationship Id="rId103" Type="http://schemas.openxmlformats.org/officeDocument/2006/relationships/hyperlink" Target="https://vishnuias.com/small-modular-reactors-india-nuclear-energy-roadmap/" TargetMode="External"/><Relationship Id="rId104" Type="http://schemas.openxmlformats.org/officeDocument/2006/relationships/hyperlink" Target="https://www.latimes.com/environment/story/2026-04-02/la-enviro-diablo-canyon-final-clearance" TargetMode="External"/><Relationship Id="rId105" Type="http://schemas.openxmlformats.org/officeDocument/2006/relationships/hyperlink" Target="https://www.marketbeat.com/originals/nuclears-pullback-a-generational-buying-opportunity/" TargetMode="External"/><Relationship Id="rId106" Type="http://schemas.openxmlformats.org/officeDocument/2006/relationships/hyperlink" Target="https://ec.ltn.com.tw/article/breakingnews/5394473" TargetMode="External"/><Relationship Id="rId107" Type="http://schemas.openxmlformats.org/officeDocument/2006/relationships/hyperlink" Target="https://www.moabtimes.com/articles/utah-wants-to-build-a-massive-federal-nuclear-facility-near-great-salt-lake/" TargetMode="External"/><Relationship Id="rId108" Type="http://schemas.openxmlformats.org/officeDocument/2006/relationships/hyperlink" Target="https://www.thehindu.com/opinion/lead/transforming-indias-nuclear-power-landscape/article70827256.ece" TargetMode="External"/><Relationship Id="rId109" Type="http://schemas.openxmlformats.org/officeDocument/2006/relationships/hyperlink" Target="https://www.zerohedge.com/energy/doe-fy27-budget-requests-45-billion-nuclear-funding" TargetMode="External"/><Relationship Id="rId110" Type="http://schemas.openxmlformats.org/officeDocument/2006/relationships/hyperlink" Target="https://www.iltempo.it/esteri/2026/04/05/news/ricetta-europa-incubo-lockdown-consumare-meno-petrolio-47151450/" TargetMode="External"/><Relationship Id="rId111" Type="http://schemas.openxmlformats.org/officeDocument/2006/relationships/hyperlink" Target="https://oilprice.com/Energy/Energy-General/Britain-Urges-G7-to-Accelerate-Clean-Energy-Push-Amid-Global-Turmoil.html" TargetMode="External"/><Relationship Id="rId112" Type="http://schemas.openxmlformats.org/officeDocument/2006/relationships/hyperlink" Target="https://www.newcivilengineer.com/latest/amentum-jv-to-engineer-wylfa-smrs-as-holtec-reactor-steps-closer-to-deployment-at-cottam-01-04-2026/" TargetMode="External"/><Relationship Id="rId113" Type="http://schemas.openxmlformats.org/officeDocument/2006/relationships/hyperlink" Target="https://www.marketbeat.com/instant-alerts/filing-myriad-asset-management-us-lp-has-501000-stake-in-cameco-corporation-ccj-2026-04-05/" TargetMode="External"/><Relationship Id="rId114" Type="http://schemas.openxmlformats.org/officeDocument/2006/relationships/hyperlink" Target="https://www.investing.com/news/economy-news/does-the-iran-war-herald-nuclear-momentum-4597594" TargetMode="External"/><Relationship Id="rId115" Type="http://schemas.openxmlformats.org/officeDocument/2006/relationships/hyperlink" Target="https://hindupost.in/science-technology/shanti-act-bharat-bets-big-on-nuclear-energy/" TargetMode="External"/><Relationship Id="rId116" Type="http://schemas.openxmlformats.org/officeDocument/2006/relationships/hyperlink" Target="https://natlawreview.com/article/navigating-nuclear-highlights-nrcs-2026-regulatory-information-conference" TargetMode="External"/><Relationship Id="rId117" Type="http://schemas.openxmlformats.org/officeDocument/2006/relationships/hyperlink" Target="https://delawarelive.com/two-paths-on-power-competing-plans-emerge-to-address-rising-electric-bills-in-delaware/" TargetMode="External"/><Relationship Id="rId118" Type="http://schemas.openxmlformats.org/officeDocument/2006/relationships/hyperlink" Target="https://www.ad-hoc-news.de/boerse/news/ueberblick/forsys-metals-receives-capital-infusion-and-insider-vote-of-confidence/69077731" TargetMode="External"/><Relationship Id="rId119" Type="http://schemas.openxmlformats.org/officeDocument/2006/relationships/hyperlink" Target="https://simplywall.st/stocks/ca/energy/tsx-cco/cameco-shares/news/if-you-believe-in-the-nuclear-renaissance-then-these-three-s" TargetMode="External"/><Relationship Id="rId120" Type="http://schemas.openxmlformats.org/officeDocument/2006/relationships/hyperlink" Target="https://neutronbytes.com/2026/04/04/a-long-strange-trip-diablo-canyon-licenses-renewed-for-20-years/" TargetMode="External"/><Relationship Id="rId121" Type="http://schemas.openxmlformats.org/officeDocument/2006/relationships/hyperlink" Target="https://www.observer24.com.na/etango-works-progress-within-budget/" TargetMode="External"/><Relationship Id="rId122" Type="http://schemas.openxmlformats.org/officeDocument/2006/relationships/hyperlink" Target="https://www.theguardian.com/environment/2026/mar/29/rachel-reeves-to-tell-g7-accelerating-shift-to-clean-energy-is-best-defence-against-energy-price-shocks" TargetMode="External"/><Relationship Id="rId123" Type="http://schemas.openxmlformats.org/officeDocument/2006/relationships/hyperlink" Target="https://cowboystatedaily.com/2026/03/29/wyoming-poised-to-play-larger-role-as-nuclear-industry-reaches-turning-point/" TargetMode="External"/><Relationship Id="rId124" Type="http://schemas.openxmlformats.org/officeDocument/2006/relationships/hyperlink" Target="https://www.fool.com/investing/2026/04/04/2-nuclear-energy-stocks-to-buy-in-2026/" TargetMode="External"/><Relationship Id="rId125" Type="http://schemas.openxmlformats.org/officeDocument/2006/relationships/hyperlink" Target="https://www.washingtonexaminer.com/op-eds/4515340/iran-war-global-markets-dictate-american-energy-prices/" TargetMode="External"/><Relationship Id="rId126" Type="http://schemas.openxmlformats.org/officeDocument/2006/relationships/hyperlink" Target="https://ca.finance.yahoo.com/news/purepoint-uranium-ceo-discusses-exploration-120004001.html" TargetMode="External"/><Relationship Id="rId127" Type="http://schemas.openxmlformats.org/officeDocument/2006/relationships/hyperlink" Target="https://www.columbian.com/news/2026/mar/28/southeast-asia-revisits-nuclear-power-plans-for-ai-data-centers-as-iran-war-disrupts-energy-supplies/" TargetMode="External"/><Relationship Id="rId128"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29" Type="http://schemas.openxmlformats.org/officeDocument/2006/relationships/hyperlink" Target="https://www.deseret.com/utah/2026/03/27/cox-nuclear-recycling-facility-announcement/" TargetMode="External"/><Relationship Id="rId130" Type="http://schemas.openxmlformats.org/officeDocument/2006/relationships/hyperlink" Target="https://www.ad-hoc-news.de/boerse/news/ueberblick/nexgen-energy-a-defining-project-for-the-uranium-sector/69068969" TargetMode="External"/><Relationship Id="rId131" Type="http://schemas.openxmlformats.org/officeDocument/2006/relationships/hyperlink" Target="https://www.newcivilengineer.com/latest/interview-wsp-and-motts-on-setting-the-blueprint-for-consenting-new-nuclear-with-wylfa-smrs-27-03-2026/" TargetMode="External"/><Relationship Id="rId132" Type="http://schemas.openxmlformats.org/officeDocument/2006/relationships/hyperlink" Target="https://aif.ru/politics/world/sebe-v-ushcherb-evropa-razrabatyvaet-eshche-odin-zapret-na-syre-iz-rossii" TargetMode="External"/><Relationship Id="rId133" Type="http://schemas.openxmlformats.org/officeDocument/2006/relationships/hyperlink" Target="https://www.aol.com/articles/faced-energy-shock-europe-asks-231412495.html" TargetMode="External"/><Relationship Id="rId134"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35" Type="http://schemas.openxmlformats.org/officeDocument/2006/relationships/hyperlink" Target="http://expansao.co.ao/mundo/detalhe/corrida-a-energia-nuclear-como-resposta-a-pior-crise-energetica-70715.html" TargetMode="External"/><Relationship Id="rId136" Type="http://schemas.openxmlformats.org/officeDocument/2006/relationships/hyperlink" Target="https://www.americanbankingnews.com/2026/04/03/hcm-ii-acquisition-q4-earnings-call-highlights.html" TargetMode="External"/><Relationship Id="rId137" Type="http://schemas.openxmlformats.org/officeDocument/2006/relationships/hyperlink" Target="https://ca.news.yahoo.com/nrc-extends-operating-license-californias-154123569.html" TargetMode="External"/><Relationship Id="rId138"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39" Type="http://schemas.openxmlformats.org/officeDocument/2006/relationships/hyperlink" Target="https://stephenheins.substack.com/p/the-us-energy-proof-of-concept" TargetMode="External"/><Relationship Id="rId140" Type="http://schemas.openxmlformats.org/officeDocument/2006/relationships/hyperlink" Target="https://www.freemalaysiatoday.com/category/nation/2026/04/03/energy-a-priority-now-wan-fayhsal-says-amid-nuclear-shift-push" TargetMode="External"/><Relationship Id="rId141" Type="http://schemas.openxmlformats.org/officeDocument/2006/relationships/hyperlink" Target="https://atomicinsights.com/atomic-show-341-ho-nieh-chair-u-s-nuclear-regulatory-commission/" TargetMode="External"/><Relationship Id="rId142" Type="http://schemas.openxmlformats.org/officeDocument/2006/relationships/hyperlink" Target="https://www.insurancejournal.com/news/west/2026/03/26/863586.htm" TargetMode="External"/><Relationship Id="rId143" Type="http://schemas.openxmlformats.org/officeDocument/2006/relationships/hyperlink" Target="https://www.ilgiornale.it/news/affari-doro/bollette-ecco-perch-nucleare-deve-diventare-priorit-2643559.html" TargetMode="External"/><Relationship Id="rId144" Type="http://schemas.openxmlformats.org/officeDocument/2006/relationships/hyperlink" Target="https://www.sondakika.com/ekonomi/haber-ozbekistan-da-nukleer-is-birligi-anlasmasi-19712682/" TargetMode="External"/><Relationship Id="rId145" Type="http://schemas.openxmlformats.org/officeDocument/2006/relationships/hyperlink" Target="https://www.dnews.com/northwest/big-announcement-could-help-make-new-wa-modular-nuclear-reactor-a-reality-349b94e1" TargetMode="External"/><Relationship Id="rId146" Type="http://schemas.openxmlformats.org/officeDocument/2006/relationships/hyperlink" Target="https://www.independent.co.uk/news/indonesia-malaysia-thailand-singapore-japan-b2945903.html" TargetMode="External"/><Relationship Id="rId147" Type="http://schemas.openxmlformats.org/officeDocument/2006/relationships/hyperlink" Target="https://www.actualno.com/economy/germanija-veche-otkrito-govori-spiraneto-na-nashite-aec-e-greshka-news_2577031.html" TargetMode="External"/><Relationship Id="rId148" Type="http://schemas.openxmlformats.org/officeDocument/2006/relationships/hyperlink" Target="https://www.thailand-business-news.com/environment/297422-net-zero-2050-navigating-thailands-power-generation-transition-while-balancing-the-energy-trilemma" TargetMode="External"/><Relationship Id="rId149" Type="http://schemas.openxmlformats.org/officeDocument/2006/relationships/hyperlink" Target="https://oilprice.com/Energy/Energy-General/Kronos-Microreactor-Just-Cleared-Its-Biggest-Regulatory-Hurdle-Yet.html" TargetMode="External"/><Relationship Id="rId150" Type="http://schemas.openxmlformats.org/officeDocument/2006/relationships/hyperlink" Target="https://www.noozhawk.com/diablo-canyon-nuclear-power-plant-can-operate-another-20-years-nrc-says/" TargetMode="External"/><Relationship Id="rId151" Type="http://schemas.openxmlformats.org/officeDocument/2006/relationships/hyperlink" Target="https://www.jdsupra.com/legalnews/why-the-netherlands-should-seize-the-6048543/" TargetMode="External"/><Relationship Id="rId152" Type="http://schemas.openxmlformats.org/officeDocument/2006/relationships/hyperlink" Target="https://www.newsghana.com.gh/vietnam-revives-nuclear-ambitions-with-rosatom-deal-signed-in-moscow/" TargetMode="External"/><Relationship Id="rId153"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54" Type="http://schemas.openxmlformats.org/officeDocument/2006/relationships/hyperlink" Target="https://www.bisnow.com/national/news/data-center-power/nuclear-startup-x-energy-files-for-ipo-citing-demand-from-data-centers-133798" TargetMode="External"/><Relationship Id="rId155" Type="http://schemas.openxmlformats.org/officeDocument/2006/relationships/hyperlink" Target="https://caretas.pe/medio-ambiente/energia-nuclear-amazonia-peru/" TargetMode="External"/><Relationship Id="rId156" Type="http://schemas.openxmlformats.org/officeDocument/2006/relationships/hyperlink" Target="https://www.france24.com/en/tv-shows/french-connections/20260402-nuclear-power-why-did-france-put-the-atom-at-the-heart-of-its-energy-strategy" TargetMode="External"/><Relationship Id="rId157" Type="http://schemas.openxmlformats.org/officeDocument/2006/relationships/hyperlink" Target="https://www.mirror.co.uk/news/politics/rachel-reeves-hints-who-could-36915730" TargetMode="External"/><Relationship Id="rId158" Type="http://schemas.openxmlformats.org/officeDocument/2006/relationships/hyperlink" Target="https://www.aol.com/articles/wall-street-backs-ur-energy-152613318.html" TargetMode="External"/><Relationship Id="rId159"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60" Type="http://schemas.openxmlformats.org/officeDocument/2006/relationships/hyperlink" Target="https://www.zerohedge.com/markets/defining-moment-nano-nuclear-submits-construction-permit-kronos-reactor-illinois" TargetMode="External"/><Relationship Id="rId161" Type="http://schemas.openxmlformats.org/officeDocument/2006/relationships/hyperlink" Target="https://ceenergynews.com/oil-gas/czechia-hungary-russian-fuels/" TargetMode="External"/><Relationship Id="rId162" Type="http://schemas.openxmlformats.org/officeDocument/2006/relationships/hyperlink" Target="https://www.power-technology.com/interviews/inside-swedens-policy-u-turn-qa-with-the-governments-nuclear-lead/" TargetMode="External"/><Relationship Id="rId163" Type="http://schemas.openxmlformats.org/officeDocument/2006/relationships/hyperlink" Target="https://www.independent.co.uk/news/russia-vietnam-moscow-hanoi-vietnamese-b2944463.html" TargetMode="External"/><Relationship Id="rId164" Type="http://schemas.openxmlformats.org/officeDocument/2006/relationships/hyperlink" Target="https://www.newswire.com/news/eagle-plains-partner-refined-energy-completes-drill-program-at-dufferin-west" TargetMode="External"/><Relationship Id="rId165" Type="http://schemas.openxmlformats.org/officeDocument/2006/relationships/hyperlink" Target="https://www.eenews.net/articles/nrc-seeks-new-path-from-safety-review-to-reactor-license/" TargetMode="External"/><Relationship Id="rId166" Type="http://schemas.openxmlformats.org/officeDocument/2006/relationships/hyperlink" Target="https://ceenergynews.com/nuclear/sge-polimex-mostostal-atec-scale-smr/" TargetMode="External"/><Relationship Id="rId167" Type="http://schemas.openxmlformats.org/officeDocument/2006/relationships/hyperlink" Target="https://www.eco-business.com/opinion/iran-conflict-highlights-vietnams-energy-security-and-foreign-policy-vulnerabilities/" TargetMode="External"/><Relationship Id="rId168" Type="http://schemas.openxmlformats.org/officeDocument/2006/relationships/hyperlink" Target="https://www.defenseworld.net/2026/04/02/aura-energy-lonaura-stock-price-up-5-8-heres-what-happened.html" TargetMode="External"/><Relationship Id="rId169" Type="http://schemas.openxmlformats.org/officeDocument/2006/relationships/hyperlink" Target="https://interestingengineering.com/innovation/us-ampera-nuclear-firm-nrc-license" TargetMode="External"/><Relationship Id="rId170" Type="http://schemas.openxmlformats.org/officeDocument/2006/relationships/hyperlink" Target="https://www.cruxinvestor.com/posts/encore-energy-americas-best-bet-on-domestic-uranium" TargetMode="External"/><Relationship Id="rId171" Type="http://schemas.openxmlformats.org/officeDocument/2006/relationships/hyperlink" Target="https://www.namibian.com.na/australian-uranium-firm-blown-away-by-etango-gains/" TargetMode="External"/><Relationship Id="rId172" Type="http://schemas.openxmlformats.org/officeDocument/2006/relationships/hyperlink" Target="https://www.constructionnews.co.uk/civils/sizewell-c-and-northern-powerhouse-rail-face-official-probes-23-03-2026/" TargetMode="External"/><Relationship Id="rId173" Type="http://schemas.openxmlformats.org/officeDocument/2006/relationships/hyperlink" Target="https://www.moneyweb.co.za/news/south-africa/necsa-puts-toe-in-water-for-small-nuclear-reactor-production/" TargetMode="External"/><Relationship Id="rId174" Type="http://schemas.openxmlformats.org/officeDocument/2006/relationships/hyperlink" Target="https://thekenyatimes.com/opinions/why-kenyas-nuclear-energy-cant-wait/" TargetMode="External"/><Relationship Id="rId175" Type="http://schemas.openxmlformats.org/officeDocument/2006/relationships/hyperlink" Target="https://mining.com.au/skyharbour-takes-on-moore-drilling/" TargetMode="External"/><Relationship Id="rId176" Type="http://schemas.openxmlformats.org/officeDocument/2006/relationships/hyperlink" Target="https://fair.org/home/washington-post-promotes-nuclear-agenda-tied-to-bezos-investments/" TargetMode="External"/><Relationship Id="rId177" Type="http://schemas.openxmlformats.org/officeDocument/2006/relationships/hyperlink" Target="https://meyka.com/blog/nb-power-april-1-panel-flags-rate-hikes-iso-and-nuclear-plan-0104/" TargetMode="External"/><Relationship Id="rId178" Type="http://schemas.openxmlformats.org/officeDocument/2006/relationships/hyperlink" Target="https://oilprice.com/Alternative-Energy/Nuclear-Power/Europes-Nuclear-U-Turn-Whats-Changed-What-Hasnt-and-Whats-Next.html" TargetMode="External"/><Relationship Id="rId179" Type="http://schemas.openxmlformats.org/officeDocument/2006/relationships/hyperlink" Target="https://www.fool.com/investing/2026/03/21/this-nuclear-energy-trend-could-be-bigger-than-inv/?.tsrc=rss" TargetMode="External"/><Relationship Id="rId180" Type="http://schemas.openxmlformats.org/officeDocument/2006/relationships/hyperlink" Target="https://www.dailymail.co.uk/money/markets/article-15667229/Build-nuclear-reactors-British-steel.html?ns_mchannel=rss&amp;ns_campaign=1490&amp;ito=1490" TargetMode="External"/><Relationship Id="rId181" Type="http://schemas.openxmlformats.org/officeDocument/2006/relationships/hyperlink" Target="https://www.straitstimes.com/asia/east-asia/taiwan-leader-says-two-nuclear-power-plants-meet-conditions-to-restart" TargetMode="External"/><Relationship Id="rId182" Type="http://schemas.openxmlformats.org/officeDocument/2006/relationships/hyperlink" Target="https://constructionreviewonline.com/406m-uk-nuclear-smr-engineering-deal-amentum-led-joint-venture-secures-landmark-contract/" TargetMode="External"/><Relationship Id="rId183"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84" Type="http://schemas.openxmlformats.org/officeDocument/2006/relationships/hyperlink" Target="https://www.prnewswire.com/news-releases/ampera-leverages-new-regulation-for-next-generation-reactor-302732048.html" TargetMode="External"/><Relationship Id="rId185" Type="http://schemas.openxmlformats.org/officeDocument/2006/relationships/hyperlink" Target="https://www.ans.org/news/2026-04-01/article-7900/panelists-discuss-us-path-to-criticality-in-ans-webinar/" TargetMode="External"/><Relationship Id="rId186" Type="http://schemas.openxmlformats.org/officeDocument/2006/relationships/hyperlink" Target="https://www.aol.com/articles/fermi-america-secures-156m-commitment-201815254.html" TargetMode="External"/><Relationship Id="rId187" Type="http://schemas.openxmlformats.org/officeDocument/2006/relationships/hyperlink" Target="https://constructionreviewonline.com/polands-first-nuclear-power-plant-to-start-construction-in-2028-as-pej-submits-license-application/" TargetMode="External"/><Relationship Id="rId188" Type="http://schemas.openxmlformats.org/officeDocument/2006/relationships/hyperlink" Target="https://mining.com.au/europe-looks-into-supporting-frances-nuclear-plans/" TargetMode="External"/><Relationship Id="rId189" Type="http://schemas.openxmlformats.org/officeDocument/2006/relationships/hyperlink" Target="https://www.ft.com/content/22d28650-5536-4446-92ba-b094f56d13fa" TargetMode="External"/><Relationship Id="rId190" Type="http://schemas.openxmlformats.org/officeDocument/2006/relationships/hyperlink" Target="https://skillings.net/uec-wyoming-expansion-us-nuclear-supply-chain-update-and-2026-outlook/" TargetMode="External"/><Relationship Id="rId191"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92" Type="http://schemas.openxmlformats.org/officeDocument/2006/relationships/hyperlink" Target="https://www.eqmagpro.com/ntpc-renewable-energy-signs-70000-mtpa-green-ammonia-supply-deal-with-seci-eq/" TargetMode="External"/><Relationship Id="rId193" Type="http://schemas.openxmlformats.org/officeDocument/2006/relationships/hyperlink" Target="https://www.nucnet.org/news/uk-awards-usd406-million-contract-for-flagship-reactor-project-at-wylfa-4-3-2026" TargetMode="External"/><Relationship Id="rId194" Type="http://schemas.openxmlformats.org/officeDocument/2006/relationships/hyperlink" Target="https://www.eenews.net/articles/european-commission-probes-french-support-for-nuclear-program/" TargetMode="External"/><Relationship Id="rId195" Type="http://schemas.openxmlformats.org/officeDocument/2006/relationships/hyperlink" Target="https://www.globenewswire.com/news-release/2026/04/01/3266610/0/en/Eagle-Nuclear-Energy-Announces-Plans-to-Conduct-a-27-000-Ft-Drill-Program-To-Advance-Aurora-Toward-a-Pre-Feasibility-Study.html" TargetMode="External"/><Relationship Id="rId196" Type="http://schemas.openxmlformats.org/officeDocument/2006/relationships/hyperlink" Target="https://ceenergynews.com/nuclear/nuclear-conference-smr-usa-hungary/" TargetMode="External"/><Relationship Id="rId197" Type="http://schemas.openxmlformats.org/officeDocument/2006/relationships/hyperlink" Target="https://www.niauk.org/positive-progress-made-on-nuclear-taskforce-recommendations-to-reduce-regulatory-complexity/" TargetMode="External"/><Relationship Id="rId198" Type="http://schemas.openxmlformats.org/officeDocument/2006/relationships/hyperlink" Target="https://europeansting.com/2026/04/01/commission-opens-formal-state-aid-assessment-of-french-support-to-new-nuclear-programme/" TargetMode="External"/><Relationship Id="rId199" Type="http://schemas.openxmlformats.org/officeDocument/2006/relationships/hyperlink" Target="https://law.asia/shanti-act-nuclear/" TargetMode="External"/><Relationship Id="rId200" Type="http://schemas.openxmlformats.org/officeDocument/2006/relationships/hyperlink" Target="https://aijourn.com/amentum-led-joint-venture-secures-406-million-contract-as-owners-engineer-for-uks-first-small-modular-reactors/" TargetMode="External"/><Relationship Id="rId201" Type="http://schemas.openxmlformats.org/officeDocument/2006/relationships/hyperlink" Target="https://law.asia/private-nuclear-investment/" TargetMode="External"/><Relationship Id="rId202" Type="http://schemas.openxmlformats.org/officeDocument/2006/relationships/hyperlink" Target="https://punchng.com/us-japan-announce-40-bn-nuclear-power-project/?utm_source=rss.punchng.com&amp;utm_medium=web" TargetMode="External"/><Relationship Id="rId203" Type="http://schemas.openxmlformats.org/officeDocument/2006/relationships/hyperlink" Target="https://tass.com/economy/2109841" TargetMode="External"/><Relationship Id="rId204" Type="http://schemas.openxmlformats.org/officeDocument/2006/relationships/hyperlink" Target="https://www.investing.com/news/stock-market-news/japan-to-invest-40-billion-in-us-small-modular-reactors-93CH-4570185" TargetMode="External"/><Relationship Id="rId205" Type="http://schemas.openxmlformats.org/officeDocument/2006/relationships/hyperlink" Target="https://interestingengineering.com/energy/poland-first-nuclear-plant-permit" TargetMode="External"/><Relationship Id="rId206" Type="http://schemas.openxmlformats.org/officeDocument/2006/relationships/hyperlink" Target="https://dailycaller.com/2026/03/31/kentucky-west-virginia-appalachia-affordability-wars-google-data-centers-nuclear-energy-coal/" TargetMode="External"/><Relationship Id="rId207" Type="http://schemas.openxmlformats.org/officeDocument/2006/relationships/hyperlink" Target="https://www.marketbeat.com/instant-alerts/skyharbour-resources-cvesyh-shares-up-167-should-you-buy-2026-03-31/" TargetMode="External"/><Relationship Id="rId208" Type="http://schemas.openxmlformats.org/officeDocument/2006/relationships/hyperlink" Target="https://www.etoday.co.kr/news/view/2571349" TargetMode="External"/><Relationship Id="rId209" Type="http://schemas.openxmlformats.org/officeDocument/2006/relationships/hyperlink" Target="https://skillings.net/uranium-price-forecast-2026-drivers-risks-and-the-120-floor/" TargetMode="External"/><Relationship Id="rId210" Type="http://schemas.openxmlformats.org/officeDocument/2006/relationships/hyperlink" Target="https://cen.acs.org/business/march-31-business-watch/104/web/2026/03?sc=230901_cenrssfeed_eng_latestnewsrss_cen" TargetMode="External"/><Relationship Id="rId211" Type="http://schemas.openxmlformats.org/officeDocument/2006/relationships/hyperlink" Target="https://www.whalesbook.com/news/English/energy/AERB-Approves-Excavation-for-Indias-Mahi-Banswara-Nuclear-Project/69cc19043f30946a723cc26a" TargetMode="External"/><Relationship Id="rId212" Type="http://schemas.openxmlformats.org/officeDocument/2006/relationships/hyperlink" Target="https://www.wisbusiness.com/2026/xcel-energy-to-deliver-more-than-130-million-to-upper-midwest-customers-from-nuclear-energy-tax-credit/" TargetMode="External"/><Relationship Id="rId213" Type="http://schemas.openxmlformats.org/officeDocument/2006/relationships/hyperlink" Target="https://telecomtalk.info/government-accelerating-clean-energy-transition-indigenous-capacities/1005827/" TargetMode="External"/><Relationship Id="rId214" Type="http://schemas.openxmlformats.org/officeDocument/2006/relationships/hyperlink" Target="https://www.washingtontimes.com/news/2026/mar/31/japan-indonesia-boost-energy-security-cooperation-concerns-grow-iran/" TargetMode="External"/><Relationship Id="rId215" Type="http://schemas.openxmlformats.org/officeDocument/2006/relationships/hyperlink" Target="https://vanguardia.com.mx/dinero/japon-e-indonesia-reforzaran-cooperacion-energetica-ante-guerra-en-iran-FL19744100" TargetMode="External"/><Relationship Id="rId216" Type="http://schemas.openxmlformats.org/officeDocument/2006/relationships/hyperlink" Target="https://energiesmedia.com/terrestrial-energy-doe-nuclear-united-states/" TargetMode="External"/><Relationship Id="rId217" Type="http://schemas.openxmlformats.org/officeDocument/2006/relationships/hyperlink" Target="https://natlawreview.com/press-releases/atha-energy-initiates-ongoing-site-mobilization-advance-2026-angilak" TargetMode="External"/><Relationship Id="rId218" Type="http://schemas.openxmlformats.org/officeDocument/2006/relationships/hyperlink" Target="https://www.marketbeat.com/instant-alerts/f3-uranium-cvefuu-shares-up-69-should-you-buy-2026-03-31/" TargetMode="External"/><Relationship Id="rId219" Type="http://schemas.openxmlformats.org/officeDocument/2006/relationships/hyperlink" Target="https://www.nucnet.org/news/polish-project-company-submits-construction-licence-for-country-s-first-nuclear-power-station-3-2-2026" TargetMode="External"/><Relationship Id="rId220" Type="http://schemas.openxmlformats.org/officeDocument/2006/relationships/hyperlink" Target="https://www.lemonde.fr/energies/article/2026/03/31/nucleaire-bruxelles-ouvre-une-enquete-sur-les-aides-d-etat-pour-la-construction-de-six-nouveaux-reacteurs_6675642_1653054.html" TargetMode="External"/><Relationship Id="rId221" Type="http://schemas.openxmlformats.org/officeDocument/2006/relationships/hyperlink" Target="https://www.themainewire.com/2026/03/nh-governor-signs-order-promoting-nuclear-power-expansion-as-maine-suffers-skyrocketting-energy-costs/" TargetMode="External"/><Relationship Id="rId222" Type="http://schemas.openxmlformats.org/officeDocument/2006/relationships/hyperlink" Target="https://www.lemonde.fr/en/energies/article/2026/03/31/eu-launches-probe-into-french-aid-for-new-nuclear-reactors_6751981_98.html" TargetMode="External"/><Relationship Id="rId223" Type="http://schemas.openxmlformats.org/officeDocument/2006/relationships/hyperlink" Target="https://energia.rp.pl/atom/art44075521-jest-wniosek-o-zezwolenie-na-budowe-elektrowni-jadrowej-na-pomorzu" TargetMode="External"/><Relationship Id="rId224" Type="http://schemas.openxmlformats.org/officeDocument/2006/relationships/hyperlink" Target="https://www.prnewswire.com/news-releases/american-uranium-advances-wyoming-isr-development-with-resource-growth-and-confidence-upgrade-at-lo-herma-302729525.html" TargetMode="External"/><Relationship Id="rId225" Type="http://schemas.openxmlformats.org/officeDocument/2006/relationships/hyperlink" Target="https://ca.finance.yahoo.com/news/eu-opens-probe-french-state-094952612.html" TargetMode="External"/><Relationship Id="rId226" Type="http://schemas.openxmlformats.org/officeDocument/2006/relationships/hyperlink" Target="https://www.streetwisereports.com/article/2026/03/30/uranium-company-advances-major-supply-breakthrough-via-largest-resource-in-u-s.html" TargetMode="External"/><Relationship Id="rId227" Type="http://schemas.openxmlformats.org/officeDocument/2006/relationships/hyperlink" Target="https://www.heavyliftpfi.com/business-2/2026/03/31/mammoet-joins-westinghouse-in-us-nuclear-push/" TargetMode="External"/><Relationship Id="rId228" Type="http://schemas.openxmlformats.org/officeDocument/2006/relationships/hyperlink" Target="https://nbmediacoop.org/2026/03/30/small-modular-reactors-too-risky-but-consider-another-large-scale-nuclear-plant-says-nb-power-review-panel/" TargetMode="External"/><Relationship Id="rId229" Type="http://schemas.openxmlformats.org/officeDocument/2006/relationships/hyperlink" Target="https://www.newcivilengineer.com/latest/mott-macdonald-signs-mou-to-help-develop-uk-microreactors-for-off-grid-sites-18-03-2026/" TargetMode="External"/><Relationship Id="rId230" Type="http://schemas.openxmlformats.org/officeDocument/2006/relationships/hyperlink" Target="https://mining.com.au/american-uranium-grows-lo-hermas-resource/" TargetMode="External"/><Relationship Id="rId231" Type="http://schemas.openxmlformats.org/officeDocument/2006/relationships/hyperlink" Target="https://www.moomoo.com/community/feed/oil-prices-surging-war-rages-on-which-clean-energy-sectors-116321380925446" TargetMode="External"/><Relationship Id="rId232" Type="http://schemas.openxmlformats.org/officeDocument/2006/relationships/hyperlink" Target="https://kalkinemedia.com/au/stocks/metal-and-mining/resource-update-asx-all-ords-highlights-uranium-move" TargetMode="External"/><Relationship Id="rId233" Type="http://schemas.openxmlformats.org/officeDocument/2006/relationships/hyperlink" Target="https://www.prnewswire.com/news-releases/denison-announces-filing-of-annual-report-on-form-40-f-302729157.html" TargetMode="External"/><Relationship Id="rId234" Type="http://schemas.openxmlformats.org/officeDocument/2006/relationships/hyperlink" Target="https://www.fool.com/investing/2026/03/30/best-3-nuclear-energy-stocks-to-buy-right-now/" TargetMode="External"/><Relationship Id="rId235" Type="http://schemas.openxmlformats.org/officeDocument/2006/relationships/hyperlink" Target="https://www.ans.org/news/2026-03-30/article-7889/gle-gets-incentives-draft-eis/" TargetMode="External"/><Relationship Id="rId236" Type="http://schemas.openxmlformats.org/officeDocument/2006/relationships/hyperlink" Target="https://www.gandul.ro/politica/nicusor-dan-considera-o-greseala-a-trecutului-renuntarea-la-energie-nucleara-20846125" TargetMode="External"/><Relationship Id="rId237" Type="http://schemas.openxmlformats.org/officeDocument/2006/relationships/hyperlink" Target="https://capitolweekly.net/california-faces-a-new-nuclear-era-will-it-lead-or-watch/" TargetMode="External"/><Relationship Id="rId238" Type="http://schemas.openxmlformats.org/officeDocument/2006/relationships/hyperlink" Target="https://www.ans.org/news/2026-03-30/article-7888/us-air-force-opens-power-reactor-rfi/" TargetMode="External"/><Relationship Id="rId239" Type="http://schemas.openxmlformats.org/officeDocument/2006/relationships/hyperlink" Target="https://www.globenewswire.com/news-release/2026/03/30/3264561/0/en/Terra-Innovatum-Enhances-Leadership-for-Commercial-Scale-Up-with-Appointment-of-Former-AREVA-CEO-and-CFO-Kathy-Williams.html" TargetMode="External"/><Relationship Id="rId240" Type="http://schemas.openxmlformats.org/officeDocument/2006/relationships/hyperlink" Target="https://www.power-technology.com/news/rolls-royce-smr-studsvik-sign-mou-to-boost-smr-supply-chain/" TargetMode="External"/><Relationship Id="rId241"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42" Type="http://schemas.openxmlformats.org/officeDocument/2006/relationships/hyperlink" Target="https://www.nucnet.org/news/india-hails-concrete-pouring-landmark-at-kaiga-phwr-nuclear-plants-3-1-2026" TargetMode="External"/><Relationship Id="rId243" Type="http://schemas.openxmlformats.org/officeDocument/2006/relationships/hyperlink" Target="https://www.rivieramm.com/news-content-hub/dnv-war-with-iran-may-accelerate-global-energy-transition-88307" TargetMode="External"/><Relationship Id="rId244" Type="http://schemas.openxmlformats.org/officeDocument/2006/relationships/hyperlink" Target="https://www.sondakika.com/ekonomi/haber-akkuyu-ngs-ile-enerji-arz-guvenligi-artiyor-19698871/" TargetMode="External"/><Relationship Id="rId245" Type="http://schemas.openxmlformats.org/officeDocument/2006/relationships/hyperlink" Target="https://www.sondakika.com/guncel/haber-turkiye-nin-enerji-stratejileri-krizde-test-ediliy-19698867/" TargetMode="External"/><Relationship Id="rId246" Type="http://schemas.openxmlformats.org/officeDocument/2006/relationships/hyperlink" Target="https://www.iltempo.it/general/2026/03/30/news/cnpr-forum-europa-burocrazia-investimenti-47050273/" TargetMode="External"/><Relationship Id="rId247" Type="http://schemas.openxmlformats.org/officeDocument/2006/relationships/hyperlink" Target="https://www.whalesbook.com/news/English/energy/Iran-Conflict-Sparks-LNG-Crisis-Driving-Global-Push-for-Energy-Security/69ca30262850f02827f64915" TargetMode="External"/><Relationship Id="rId248" Type="http://schemas.openxmlformats.org/officeDocument/2006/relationships/hyperlink" Target="https://cyprus-mail.com/2026/03/30/eu-invests-in-fusion-energy-and-nuclear-research" TargetMode="External"/><Relationship Id="rId249" Type="http://schemas.openxmlformats.org/officeDocument/2006/relationships/hyperlink" Target="https://energiesmedia.com/holtec-international-smr-300-reactors-palisades/" TargetMode="External"/><Relationship Id="rId250" Type="http://schemas.openxmlformats.org/officeDocument/2006/relationships/hyperlink" Target="https://www.el-balad.com/16896147" TargetMode="External"/><Relationship Id="rId251" Type="http://schemas.openxmlformats.org/officeDocument/2006/relationships/hyperlink" Target="https://interestingengineering.com/energy/us-ai-nuclear-reactor-licensing" TargetMode="External"/><Relationship Id="rId252" Type="http://schemas.openxmlformats.org/officeDocument/2006/relationships/hyperlink" Target="https://www.ad-hoc-news.de/boerse/news/ueberblick/global-atomic-stock-zinc-cash-flow-supports-dasa-uranium-mine-funding/69022452" TargetMode="External"/><Relationship Id="rId253" Type="http://schemas.openxmlformats.org/officeDocument/2006/relationships/hyperlink" Target="https://www.ad-hoc-news.de/boerse/news/ueberblick/s-n-nuclearelectrica-s-a-stock-romania-s-key-nuclear-power-producer-and/69019964" TargetMode="External"/><Relationship Id="rId254" Type="http://schemas.openxmlformats.org/officeDocument/2006/relationships/hyperlink" Target="https://americanpress.com/2026/03/17/louisiana-preparing-nuclear-energy-framework-as-power-demand-grows/" TargetMode="External"/><Relationship Id="rId255" Type="http://schemas.openxmlformats.org/officeDocument/2006/relationships/hyperlink" Target="https://siliconcanals.com/sc-w-ai-broke-the-energy-grids-assumptions/" TargetMode="External"/><Relationship Id="rId256" Type="http://schemas.openxmlformats.org/officeDocument/2006/relationships/hyperlink" Target="https://www.aol.com/articles/smr-stock-buy-under-20-072500240.html" TargetMode="External"/><Relationship Id="rId257" Type="http://schemas.openxmlformats.org/officeDocument/2006/relationships/hyperlink" Target="https://www.fool.com/investing/2026/03/29/is-smr-stock-a-buy-under-20-a-long-term-look-at-th/" TargetMode="External"/><Relationship Id="rId258" Type="http://schemas.openxmlformats.org/officeDocument/2006/relationships/hyperlink" Target="https://nuclear-news.net/2026/03/29/1-a-a-great-british-nuke-off-in-wales/" TargetMode="External"/><Relationship Id="rId259" Type="http://schemas.openxmlformats.org/officeDocument/2006/relationships/hyperlink" Target="https://www.standard.net/news/2026/mar/28/utah-to-apply-with-feds-for-a-nuclear-campus-in-remote-tooele-county/" TargetMode="External"/><Relationship Id="rId260" Type="http://schemas.openxmlformats.org/officeDocument/2006/relationships/hyperlink" Target="https://www.trend.az/business/green-economy/4168995.html" TargetMode="External"/><Relationship Id="rId261" Type="http://schemas.openxmlformats.org/officeDocument/2006/relationships/hyperlink" Target="https://skillings.net/uranium-conversion-plant-fluxpoint-the-fuel-cycle-and-2026-outlook/" TargetMode="External"/><Relationship Id="rId262" Type="http://schemas.openxmlformats.org/officeDocument/2006/relationships/hyperlink" Target="https://neutronbytes.com/2026/03/28/using-ai-to-reduce-reactor-licensing-timelines/" TargetMode="External"/><Relationship Id="rId263" Type="http://schemas.openxmlformats.org/officeDocument/2006/relationships/hyperlink" Target="https://www.marketbeat.com/instant-alerts/denison-mines-tsedml-share-price-crosses-above-200-day-moving-average-should-you-sell-2026-03-28/" TargetMode="External"/><Relationship Id="rId264" Type="http://schemas.openxmlformats.org/officeDocument/2006/relationships/hyperlink" Target="https://www.eqmagpro.com/modi-government-accelerating-clean-energy-transition-with-focus-on-indigenous-capacities-and-indigenous-technologies-dr-jitendra-singh-eq/" TargetMode="External"/><Relationship Id="rId265" Type="http://schemas.openxmlformats.org/officeDocument/2006/relationships/hyperlink" Target="https://www.defenseworld.net/2026/03/28/td-securities-downgrades-cameco-tsecco-to-hold.html" TargetMode="External"/><Relationship Id="rId266" Type="http://schemas.openxmlformats.org/officeDocument/2006/relationships/hyperlink" Target="https://techcrunch.com/2026/03/28/what-will-power-the-grid-in-2035-the-race-is-wide-open/" TargetMode="External"/><Relationship Id="rId267" Type="http://schemas.openxmlformats.org/officeDocument/2006/relationships/hyperlink" Target="https://indianmasterminds.com/news/government/india-clean-energy-transition-indigenous-technology-nuclear-energy-193963/" TargetMode="External"/><Relationship Id="rId268" Type="http://schemas.openxmlformats.org/officeDocument/2006/relationships/hyperlink" Target="https://ccemagazine.com/news/uk-moves-to-accelerate-nuclear-projects-through-sweeping-regulatory-reform/" TargetMode="External"/><Relationship Id="rId269" Type="http://schemas.openxmlformats.org/officeDocument/2006/relationships/hyperlink" Target="https://indianexpress.com/article/opinion/columns/climate-change-india-good-story-tell-10605296/" TargetMode="External"/><Relationship Id="rId270" Type="http://schemas.openxmlformats.org/officeDocument/2006/relationships/hyperlink" Target="https://www.riotimesonline.com/asia-intel-brief-japan-budget-china-panama-nuclear-pivot-shield/" TargetMode="External"/><Relationship Id="rId271" Type="http://schemas.openxmlformats.org/officeDocument/2006/relationships/hyperlink" Target="https://skillings.net/how-to-integrate-uranium-mining-trends-with-your-2026-ai-infrastructure-portfolio/" TargetMode="External"/><Relationship Id="rId272" Type="http://schemas.openxmlformats.org/officeDocument/2006/relationships/hyperlink" Target="https://www.dailysignal.com/2026/03/27/europes-blackout-war/" TargetMode="External"/><Relationship Id="rId273" Type="http://schemas.openxmlformats.org/officeDocument/2006/relationships/hyperlink" Target="https://wzid.com/news/042240-governor-ayotte-issues-executive-order-to-foster-next-generation-nuclear-in-new-hampshire/" TargetMode="External"/><Relationship Id="rId274" Type="http://schemas.openxmlformats.org/officeDocument/2006/relationships/hyperlink" Target="https://tass.com/pressreview/2107849" TargetMode="External"/><Relationship Id="rId275"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76" Type="http://schemas.openxmlformats.org/officeDocument/2006/relationships/hyperlink" Target="https://www.op-marburg.de/wirtschaft/schweden-neue-atomreaktoren-sollen-nach-ueber-50-jahren-kommen-historischer-schritt-ZNMRKCWTW5E3HEDYFBYVTV37IU.html" TargetMode="External"/><Relationship Id="rId277" Type="http://schemas.openxmlformats.org/officeDocument/2006/relationships/hyperlink" Target="https://interestingengineering.com/energy/us-uranium-conversion-plant-nuclear-reactors" TargetMode="External"/><Relationship Id="rId278" Type="http://schemas.openxmlformats.org/officeDocument/2006/relationships/hyperlink" Target="https://www.eenews.net/articles/republican-bill-would-codify-trump-nuclear-orders/" TargetMode="External"/><Relationship Id="rId279" Type="http://schemas.openxmlformats.org/officeDocument/2006/relationships/hyperlink" Target="https://www.eenews.net/articles/foreign-affairs-panel-advances-nuclear-energy-bill/" TargetMode="External"/><Relationship Id="rId280" Type="http://schemas.openxmlformats.org/officeDocument/2006/relationships/hyperlink" Target="https://financialpost.com/globe-newswire/premier-american-uranium-announces-2026-new-mexico-work-program-targeting-optimization-of-cebolleta-preliminary-economic-assessment" TargetMode="External"/><Relationship Id="rId281" Type="http://schemas.openxmlformats.org/officeDocument/2006/relationships/hyperlink" Target="https://www.lowyat.net/2026/387563/malaysia-currently-studying-nuclear-energy-for-long-term-security/" TargetMode="External"/><Relationship Id="rId282" Type="http://schemas.openxmlformats.org/officeDocument/2006/relationships/hyperlink" Target="https://www.nwt.se/2026/03/27/energipolitik-som-utgar-fran-sakerhet-robusthet-och-sjalvstandighet-10886/" TargetMode="External"/><Relationship Id="rId283" Type="http://schemas.openxmlformats.org/officeDocument/2006/relationships/hyperlink" Target="https://www.facebook.com/kenyanewsagency/videos/james-orengo-says-to-reach-first-world-status-nuclear-power-is-a-must-during-the/1648628029919692/" TargetMode="External"/><Relationship Id="rId284" Type="http://schemas.openxmlformats.org/officeDocument/2006/relationships/hyperlink" Target="https://indianexpress.com/article/opinion/columns/west-asia-war-is-a-warning-it-is-also-a-window-to-securing-indias-energy-10603364/" TargetMode="External"/><Relationship Id="rId285" Type="http://schemas.openxmlformats.org/officeDocument/2006/relationships/hyperlink" Target="https://ieefa.org/resources/japans-diversified-lng-procurement-strategy-cannot-fully-shield-it-global-price-spikes" TargetMode="External"/><Relationship Id="rId286" Type="http://schemas.openxmlformats.org/officeDocument/2006/relationships/hyperlink" Target="https://en.yna.co.kr/view/AEN20260327001000320" TargetMode="External"/><Relationship Id="rId287" Type="http://schemas.openxmlformats.org/officeDocument/2006/relationships/hyperlink" Target="https://www.popularmechanics.com/science/energy/a70846059/tiny-nuclear-reactors-save-energy/" TargetMode="External"/><Relationship Id="rId288" Type="http://schemas.openxmlformats.org/officeDocument/2006/relationships/hyperlink" Target="https://www.washingtonexaminer.com/daily-on-energy/4505289/daily-on-energy-schumer-five-point-energy-plan/" TargetMode="External"/><Relationship Id="rId289" Type="http://schemas.openxmlformats.org/officeDocument/2006/relationships/hyperlink" Target="https://allafrica.com/stories/202603260039.html" TargetMode="External"/><Relationship Id="rId290" Type="http://schemas.openxmlformats.org/officeDocument/2006/relationships/hyperlink" Target="https://www.ans.org/news/2026-03-26/article-7881/nrc-unveils-part-53-final-rule/" TargetMode="External"/><Relationship Id="rId291" Type="http://schemas.openxmlformats.org/officeDocument/2006/relationships/hyperlink" Target="https://skillings.net/the-nuclear-architect-uecs-plan-to-control-the-us-uranium-value-chain/" TargetMode="External"/><Relationship Id="rId292" Type="http://schemas.openxmlformats.org/officeDocument/2006/relationships/hyperlink" Target="https://unn.ua/news/kyiv-znaishov-alternatyvu-rosiiskomu-yadernomu-palyvu-u-koho-yoho-zakupovuie-teper" TargetMode="External"/><Relationship Id="rId293" Type="http://schemas.openxmlformats.org/officeDocument/2006/relationships/hyperlink" Target="https://www.eenews.net/articles/nrc-approves-new-regulatory-pathway-for-next-generation-reactors/" TargetMode="External"/><Relationship Id="rId294" Type="http://schemas.openxmlformats.org/officeDocument/2006/relationships/hyperlink" Target="https://yellowhammernews.com/alabama-set-to-get-small-modular-nuclear-reactors-under-40-billion-u-s-japan-deal/" TargetMode="External"/><Relationship Id="rId295" Type="http://schemas.openxmlformats.org/officeDocument/2006/relationships/hyperlink" Target="https://kalkinemedia.com/au/stocks/energy/uranium-development-advance-lights-up-deep-yellows-growth-path" TargetMode="External"/><Relationship Id="rId296" Type="http://schemas.openxmlformats.org/officeDocument/2006/relationships/hyperlink" Target="https://www.trend.az/business/energy/4168486.html" TargetMode="External"/><Relationship Id="rId297" Type="http://schemas.openxmlformats.org/officeDocument/2006/relationships/hyperlink" Target="https://constructionreviewonline.com/kenya-to-break-ground-on-2000mw-siaya-nuclear-power-plant-in-2027/" TargetMode="External"/><Relationship Id="rId298" Type="http://schemas.openxmlformats.org/officeDocument/2006/relationships/hyperlink" Target="https://www.ad-hoc-news.de/boerse/news/ueberblick/constellation-energy-stock-rises-on-calvert-cliffs-nuclear-upgrade-success/68988940" TargetMode="External"/><Relationship Id="rId299" Type="http://schemas.openxmlformats.org/officeDocument/2006/relationships/hyperlink" Target="https://www.jdsupra.com/legalnews/france-multiannual-energy-plan-no-3-4845880/" TargetMode="External"/><Relationship Id="rId300" Type="http://schemas.openxmlformats.org/officeDocument/2006/relationships/hyperlink" Target="https://www.ans.org/news/2026-03-25/article-7880/state-news-microreactors-legislation-executive-orders-and-more/" TargetMode="External"/><Relationship Id="rId301" Type="http://schemas.openxmlformats.org/officeDocument/2006/relationships/hyperlink" Target="https://www.capitalfm.co.ke/news/2026/03/president-ruto-kenya-to-introduce-nuclear-power-in-plan-to-reach-10000mw-energy-target/" TargetMode="External"/><Relationship Id="rId302" Type="http://schemas.openxmlformats.org/officeDocument/2006/relationships/hyperlink" Target="https://neworleanscitybusiness.com/blog/2026/03/25/louisiana-nuclear-strategy-fuel-funding-energy/" TargetMode="External"/><Relationship Id="rId303" Type="http://schemas.openxmlformats.org/officeDocument/2006/relationships/hyperlink" Target="https://www.asiantrader.biz/chancellor-to-crackdown-on-price-gouging-amid-iran-crisis" TargetMode="External"/><Relationship Id="rId304" Type="http://schemas.openxmlformats.org/officeDocument/2006/relationships/hyperlink" Target="https://www.ekathimerini.com/opinion/1298765/small-modular-reactors-are-a-good-fit/" TargetMode="External"/><Relationship Id="rId305" Type="http://schemas.openxmlformats.org/officeDocument/2006/relationships/hyperlink" Target="https://finance.yahoo.com/markets/stocks/articles/uranium-energy-corp-uec-attains-145220679.html" TargetMode="External"/><Relationship Id="rId306" Type="http://schemas.openxmlformats.org/officeDocument/2006/relationships/hyperlink" Target="https://carboncredits.com/iea-sounds-alarm-as-war-disrupts-energy-markets-boosting-australias-uranium-demand/" TargetMode="External"/><Relationship Id="rId307" Type="http://schemas.openxmlformats.org/officeDocument/2006/relationships/hyperlink" Target="https://foreignpolicy.com/2026/03/25/europe-iran-energy-nuclear-crisis-leyen-macron/" TargetMode="External"/><Relationship Id="rId308" Type="http://schemas.openxmlformats.org/officeDocument/2006/relationships/hyperlink" Target="https://www.mining-technology.com/news/anson-resources-drilling-yellow-cat-project/" TargetMode="External"/><Relationship Id="rId309" Type="http://schemas.openxmlformats.org/officeDocument/2006/relationships/hyperlink" Target="https://southeastasiainfra.com/vietnam-and-russia-sign-agreement-on-nuclear-power-plant-development/" TargetMode="External"/><Relationship Id="rId310" Type="http://schemas.openxmlformats.org/officeDocument/2006/relationships/hyperlink" Target="https://nuclear-news.net/2026/03/25/3-b1-nuclear-deregulation-doge-goes-nuclear-how-trump-invited-silicon-valley-into-americas-nuclear-power-regulator/" TargetMode="External"/><Relationship Id="rId311" Type="http://schemas.openxmlformats.org/officeDocument/2006/relationships/hyperlink" Target="https://thewest.com.au/business/bulls-n-bears/marmota-set-to-reboot-sa-uranium-hunt-with-drilling-blitz-c-22047982" TargetMode="External"/><Relationship Id="rId312" Type="http://schemas.openxmlformats.org/officeDocument/2006/relationships/hyperlink" Target="https://www.jdsupra.com/legalnews/terrapower-successfully-navigates-the-4514563/" TargetMode="External"/><Relationship Id="rId313" Type="http://schemas.openxmlformats.org/officeDocument/2006/relationships/hyperlink" Target="https://www.ans.org/news/2026-03-24/article-7876/nrc-looks-to-leverage-previous-approvals-for-large-lwrs/" TargetMode="External"/><Relationship Id="rId314" Type="http://schemas.openxmlformats.org/officeDocument/2006/relationships/hyperlink" Target="https://www.ndtvprofit.com/markets/power-stocks-in-focus-tata-power-adani-power-jsw-energy-get-bullish-target-prices-from-bernstein-11262858" TargetMode="External"/><Relationship Id="rId315" Type="http://schemas.openxmlformats.org/officeDocument/2006/relationships/hyperlink" Target="https://newsweekly.com.au/newsweekly/unexpected-effects-of-strait-of-hormuz-closure/" TargetMode="External"/><Relationship Id="rId316" Type="http://schemas.openxmlformats.org/officeDocument/2006/relationships/hyperlink" Target="https://www.deseret.com/u-s-world/2026/03/15/idaho-national-laboratory-marvel-microreactor/" TargetMode="External"/><Relationship Id="rId317" Type="http://schemas.openxmlformats.org/officeDocument/2006/relationships/hyperlink" Target="https://www.fool.com/investing/2026/03/24/the-best-3-industrial-energy-stocks-to-buy-and-hol/" TargetMode="External"/><Relationship Id="rId318" Type="http://schemas.openxmlformats.org/officeDocument/2006/relationships/hyperlink" Target="https://tass.com/economy/2106329" TargetMode="External"/><Relationship Id="rId319" Type="http://schemas.openxmlformats.org/officeDocument/2006/relationships/hyperlink" Target="https://mining.com.au/anson-kicks-off-utah-drilling/" TargetMode="External"/><Relationship Id="rId320" Type="http://schemas.openxmlformats.org/officeDocument/2006/relationships/hyperlink" Target="https://www.etoday.co.kr/news/view/2568982" TargetMode="External"/><Relationship Id="rId321" Type="http://schemas.openxmlformats.org/officeDocument/2006/relationships/hyperlink" Target="https://www.northernminer.com/news/uranium-energy-boosts-capacity-advances-licensing/1003889282/" TargetMode="External"/><Relationship Id="rId322" Type="http://schemas.openxmlformats.org/officeDocument/2006/relationships/hyperlink" Target="https://businessnewswales.com/first-ministers-statement-supports-nuclear-in-wales/?utm_source=rss&amp;utm_medium=rss&amp;utm_campaign=first-ministers-statement-supports-nuclear-in-wales" TargetMode="External"/><Relationship Id="rId323" Type="http://schemas.openxmlformats.org/officeDocument/2006/relationships/hyperlink" Target="https://energiesmedia.com/department-energy-tva-bwrx-300-smr-clinch-river/" TargetMode="External"/><Relationship Id="rId324" Type="http://schemas.openxmlformats.org/officeDocument/2006/relationships/hyperlink" Target="https://www.ans.org/news/2026-03-24/article-7874/smr-projects-advance-as-part-of-swedens-nuclear-efforts/" TargetMode="External"/><Relationship Id="rId325" Type="http://schemas.openxmlformats.org/officeDocument/2006/relationships/hyperlink" Target="https://www.allpennystocks.com/specialreportsca/2477/uraniums-hottest-address-just-got-a-new-visitor-and-results-are-turning-heads" TargetMode="External"/><Relationship Id="rId326" Type="http://schemas.openxmlformats.org/officeDocument/2006/relationships/hyperlink" Target="https://www.fool.com/investing/2026/03/24/should-you-buy-nuscale-power-while-its-below-12/" TargetMode="External"/><Relationship Id="rId327" Type="http://schemas.openxmlformats.org/officeDocument/2006/relationships/hyperlink" Target="https://finance.yahoo.com/sectors/energy/articles/why-encore-energy-2025-production-144055210.html" TargetMode="External"/><Relationship Id="rId328" Type="http://schemas.openxmlformats.org/officeDocument/2006/relationships/hyperlink" Target="https://finance.yahoo.com/sectors/energy/articles/why-denison-mines-construction-timeline-142743228.html" TargetMode="External"/><Relationship Id="rId329" Type="http://schemas.openxmlformats.org/officeDocument/2006/relationships/hyperlink" Target="https://finance.yahoo.com/sectors/energy/articles/why-nexgen-energy-rook-approval-144102895.html" TargetMode="External"/><Relationship Id="rId330" Type="http://schemas.openxmlformats.org/officeDocument/2006/relationships/hyperlink" Target="https://finance.yahoo.com/sectors/energy/articles/energy-fuels-2026-outlook-framed-144057575.html" TargetMode="External"/><Relationship Id="rId331" Type="http://schemas.openxmlformats.org/officeDocument/2006/relationships/hyperlink" Target="https://www.datacenterdynamics.com/en/news/amazon-backed-nuclear-smr-firm-x-energy-files-for-ipo/" TargetMode="External"/><Relationship Id="rId332" Type="http://schemas.openxmlformats.org/officeDocument/2006/relationships/hyperlink" Target="https://www.wbrz.com/news/louisiana-looks-to-expand-nuclear-power-infrastructure-with-strategic-framework-federal-funding-renewal/" TargetMode="External"/><Relationship Id="rId333" Type="http://schemas.openxmlformats.org/officeDocument/2006/relationships/hyperlink" Target="https://egyptian-gazette.com/egypt/dabaa-nuclear-plant-stays-on-track/" TargetMode="External"/><Relationship Id="rId334" Type="http://schemas.openxmlformats.org/officeDocument/2006/relationships/hyperlink" Target="https://abcnews.com/International/wireStory/vietnam-russia-advance-nuclear-power-deal-energy-security-131352872" TargetMode="External"/><Relationship Id="rId335" Type="http://schemas.openxmlformats.org/officeDocument/2006/relationships/hyperlink" Target="https://interestingengineering.com/energy/vietnam-russia-2400-mw-nuclear-plant" TargetMode="External"/><Relationship Id="rId336" Type="http://schemas.openxmlformats.org/officeDocument/2006/relationships/hyperlink" Target="https://www.eenews.net/articles/the-opportunity-is-here-terrapower-ceo-credits-nrc-for-moving-quickly-on-projects/" TargetMode="External"/><Relationship Id="rId337" Type="http://schemas.openxmlformats.org/officeDocument/2006/relationships/hyperlink" Target="https://www.investing.com/news/stock-market-news/bofa-middle-east-energy-shock-may-delay-metals-demand-recovery-93CH-4577010" TargetMode="External"/><Relationship Id="rId338" Type="http://schemas.openxmlformats.org/officeDocument/2006/relationships/hyperlink" Target="https://londonlovesbusiness.com/ftse-flat-as-iran-uncertainty-clouds-markets/" TargetMode="External"/><Relationship Id="rId339" Type="http://schemas.openxmlformats.org/officeDocument/2006/relationships/hyperlink" Target="https://www.foxnews.com/opinion/trump-unleashes-nuclear-boom-powering-america-back-energy-dominance" TargetMode="External"/><Relationship Id="rId340" Type="http://schemas.openxmlformats.org/officeDocument/2006/relationships/hyperlink" Target="https://www.freemalaysiatoday.com/category/world/2026/03/24/south-koreas-lee-calls-for-energy-saving-campaign-including-curbs-on-cars" TargetMode="External"/><Relationship Id="rId341" Type="http://schemas.openxmlformats.org/officeDocument/2006/relationships/hyperlink" Target="https://news.financial/comments/uranium-energy-american-atomics-energy-fuels-massive-political-tailwind" TargetMode="External"/><Relationship Id="rId342" Type="http://schemas.openxmlformats.org/officeDocument/2006/relationships/hyperlink" Target="https://vietnaminsiders.com/vietnam-and-russia-sign-nuclear-power-agreement-marking-major-energy-shift/" TargetMode="External"/><Relationship Id="rId343" Type="http://schemas.openxmlformats.org/officeDocument/2006/relationships/hyperlink" Target="https://newtalk.tw/news/view/2026-03-24/1025904" TargetMode="External"/><Relationship Id="rId344" Type="http://schemas.openxmlformats.org/officeDocument/2006/relationships/hyperlink" Target="https://vir.com.vn/russia-to-build-2400-mw-nuclear-plant-in-vietnam-under-new-deal-149133.html" TargetMode="External"/><Relationship Id="rId345" Type="http://schemas.openxmlformats.org/officeDocument/2006/relationships/hyperlink" Target="https://www.cdns.com.tw/articles/1377030" TargetMode="External"/><Relationship Id="rId346" Type="http://schemas.openxmlformats.org/officeDocument/2006/relationships/hyperlink" Target="https://www.derstandard.at/story/3000000312557/die-eu-ruft-die-renaissance-der-atomkraft-aus-und-oesterreich-schreit-schleich-di?ref=rss" TargetMode="External"/><Relationship Id="rId347" Type="http://schemas.openxmlformats.org/officeDocument/2006/relationships/hyperlink" Target="https://jornaldebrasilia.com.br/noticias/brasil/industria-defende-energia-nuclear-para-soberania-do-brasil/" TargetMode="External"/><Relationship Id="rId348" Type="http://schemas.openxmlformats.org/officeDocument/2006/relationships/hyperlink" Target="https://www.oilandgas360.com/oil-prices-have-not-climbed-enough-to-cause-demand-destruction-us-energy-secretary-says/" TargetMode="External"/><Relationship Id="rId349" Type="http://schemas.openxmlformats.org/officeDocument/2006/relationships/hyperlink" Target="https://www.actualno.com/economy/ekspert-brukselskite-chinovnici-naj-nakraja-osyznaha-che-otkazyt-ot-jadrenata-energija-e-strategicheska-greshka-news_2572222.html" TargetMode="External"/><Relationship Id="rId350" Type="http://schemas.openxmlformats.org/officeDocument/2006/relationships/hyperlink" Target="https://www.kivitv.com/news/first-nuclear-reactor-built-on-doe-land-in-50-years-unveiled-at-idaho-national-lab" TargetMode="External"/><Relationship Id="rId351" Type="http://schemas.openxmlformats.org/officeDocument/2006/relationships/hyperlink" Target="https://gothamist.com/news/upstate-ny-towns-raise-their-hands-to-host-new-reactor-as-part-of-hochuls-nuclear-plan" TargetMode="External"/><Relationship Id="rId352" Type="http://schemas.openxmlformats.org/officeDocument/2006/relationships/hyperlink" Target="https://www.ans.org/news/2026-03-23/article-7864/nrc-shares-details-on-proposed-rules-to-streamline-hearing-timelines/" TargetMode="External"/><Relationship Id="rId353" Type="http://schemas.openxmlformats.org/officeDocument/2006/relationships/hyperlink" Target="https://world-nuclear-news.org/articles/vietnam-russia-intergovernmental-agreement-on-new-nuclear" TargetMode="External"/><Relationship Id="rId354" Type="http://schemas.openxmlformats.org/officeDocument/2006/relationships/hyperlink" Target="https://www.nucnet.org/news/russia-and-vietnam-sign-agreement-to-build-ninh-thuan-1-nuclear-plant-3-1-2026" TargetMode="External"/><Relationship Id="rId355" Type="http://schemas.openxmlformats.org/officeDocument/2006/relationships/hyperlink" Target="https://www.themoscowtimes.com/2026/03/23/russia-vietnam-advance-plans-for-first-nuclear-power-plant-a92314" TargetMode="External"/><Relationship Id="rId356" Type="http://schemas.openxmlformats.org/officeDocument/2006/relationships/hyperlink" Target="https://powerline.net.in/2026/03/23/energy-pathways-niti-aayog-report-assesses-power-scenarios-towards-viksit-bharat-and-net-zero/" TargetMode="External"/><Relationship Id="rId357" Type="http://schemas.openxmlformats.org/officeDocument/2006/relationships/hyperlink" Target="https://www.nucnet.org/news/x-energy-and-talen-to-explore-smr-projects-in-us-power-market-3-1-2026" TargetMode="External"/><Relationship Id="rId358" Type="http://schemas.openxmlformats.org/officeDocument/2006/relationships/hyperlink" Target="https://www.basicthinking.de/blog/2026/03/23/mini-atomkraftwerke-pr/" TargetMode="External"/><Relationship Id="rId359"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60" Type="http://schemas.openxmlformats.org/officeDocument/2006/relationships/hyperlink" Target="https://www.etftrends.com/nuclear-energy-content-hub/companies-win-states-host-nuclear-campuses/" TargetMode="External"/><Relationship Id="rId361" Type="http://schemas.openxmlformats.org/officeDocument/2006/relationships/hyperlink" Target="https://skillings.net/looking-for-uranium-here-are-10-things-you-should-know-about-the-2026-market-outlook/" TargetMode="External"/><Relationship Id="rId362" Type="http://schemas.openxmlformats.org/officeDocument/2006/relationships/hyperlink" Target="https://newtalk.tw/news/view/2026-03-23/1025757" TargetMode="External"/><Relationship Id="rId363" Type="http://schemas.openxmlformats.org/officeDocument/2006/relationships/hyperlink" Target="https://chemindigest.com/nuscale-and-ebara-elliott-advance-nuclear-powered-petrochemical-solutions/" TargetMode="External"/><Relationship Id="rId364" Type="http://schemas.openxmlformats.org/officeDocument/2006/relationships/hyperlink" Target="https://kalkinemedia.com/au/stocks/energy/samphire-milestone-uranium-flow-signals-project-progress" TargetMode="External"/><Relationship Id="rId365" Type="http://schemas.openxmlformats.org/officeDocument/2006/relationships/hyperlink" Target="https://www.ndtv.com/opinion/iran-israel-war-why-the-2026-lpg-crisis-must-be-indias-final-warning-11253223" TargetMode="External"/><Relationship Id="rId366" Type="http://schemas.openxmlformats.org/officeDocument/2006/relationships/hyperlink" Target="https://www.cityam.com/heres-how-to-make-energy-cheaper/" TargetMode="External"/><Relationship Id="rId367" Type="http://schemas.openxmlformats.org/officeDocument/2006/relationships/hyperlink" Target="https://leadership.ng/significance-of-small-modular-reactors-investment-to-nigerias-energy-security/" TargetMode="External"/><Relationship Id="rId368" Type="http://schemas.openxmlformats.org/officeDocument/2006/relationships/hyperlink" Target="https://themarketonline.com.au/alligator-starts-uranium-extraction-at-samphire-uranium-after-successful-commissioning-pre-conditioning-2026-03-23/" TargetMode="External"/><Relationship Id="rId369" Type="http://schemas.openxmlformats.org/officeDocument/2006/relationships/hyperlink" Target="https://mining.com.au/american-uranium-growing-size-and-confidence-of-lo-herma-resource/" TargetMode="External"/><Relationship Id="rId370" Type="http://schemas.openxmlformats.org/officeDocument/2006/relationships/hyperlink" Target="https://www.pinsentmasons.com/out-law/analysis/nuclear-philippines" TargetMode="External"/><Relationship Id="rId371" Type="http://schemas.openxmlformats.org/officeDocument/2006/relationships/hyperlink" Target="https://energiesmedia.com/terrapower-natrium-reactor-uk-nuclear-regulators/" TargetMode="External"/><Relationship Id="rId372" Type="http://schemas.openxmlformats.org/officeDocument/2006/relationships/hyperlink" Target="https://www.etoday.co.kr/news/view/2567682" TargetMode="External"/><Relationship Id="rId373" Type="http://schemas.openxmlformats.org/officeDocument/2006/relationships/hyperlink" Target="https://www.fool.com/coverage/filings/2026/03/22/nexgen-energy-up-123-this-past-year-as-investor-adds-usd7-3-million-before-major-approval/" TargetMode="External"/><Relationship Id="rId374" Type="http://schemas.openxmlformats.org/officeDocument/2006/relationships/hyperlink" Target="https://en.globes.co.il/en/article-despite-gas-reserves-israel-remains-dependent-on-oil-1001538189#utm_source=RSS" TargetMode="External"/><Relationship Id="rId375" Type="http://schemas.openxmlformats.org/officeDocument/2006/relationships/hyperlink" Target="https://www.washingtontimes.com/news/2026/mar/22/states-sign-recycle-nuclear-waste-build-new-generation-nuclear/" TargetMode="External"/><Relationship Id="rId376" Type="http://schemas.openxmlformats.org/officeDocument/2006/relationships/hyperlink" Target="https://egyptian-gazette.com/egypt/dabaa-nuclear-project-advancing-on-schedule-to-boost-grid/" TargetMode="External"/><Relationship Id="rId377" Type="http://schemas.openxmlformats.org/officeDocument/2006/relationships/hyperlink" Target="https://meyka.com/blog/march-22-takaichis-us-visit-yields-energy-defense-deals-iran-risk-looms-2203/" TargetMode="External"/><Relationship Id="rId378" Type="http://schemas.openxmlformats.org/officeDocument/2006/relationships/hyperlink" Target="https://www.newsghana.com.gh/china-nears-completion-of-worlds-first-waste-burning-nuclear-reactor/" TargetMode="External"/><Relationship Id="rId379" Type="http://schemas.openxmlformats.org/officeDocument/2006/relationships/hyperlink" Target="https://www.americanbankingnews.com/2026/03/22/ur-energy-nyseamericanurg-trading-8-higher-after-insider-buying-activity.html" TargetMode="External"/><Relationship Id="rId380" Type="http://schemas.openxmlformats.org/officeDocument/2006/relationships/hyperlink" Target="https://hongkongfp.com/2026/03/22/taiwan-leader-says-two-nuclear-power-plants-meet-conditions-to-restart/" TargetMode="External"/><Relationship Id="rId381" Type="http://schemas.openxmlformats.org/officeDocument/2006/relationships/hyperlink" Target="https://newtalk.tw/news/view/2026-03-22/1025564" TargetMode="External"/><Relationship Id="rId382" Type="http://schemas.openxmlformats.org/officeDocument/2006/relationships/hyperlink" Target="https://www.eurasiareview.com/22032026-cop28-to-cop30-nuclear-energy-in-the-climate-equation-oped/" TargetMode="External"/><Relationship Id="rId383" Type="http://schemas.openxmlformats.org/officeDocument/2006/relationships/hyperlink" Target="https://www.ad-hoc-news.de/boerse/news/ueberblick/uranium-energy-shares-navigate-regulatory-hurdles-amid-market-volatility/68955177" TargetMode="External"/><Relationship Id="rId384" Type="http://schemas.openxmlformats.org/officeDocument/2006/relationships/hyperlink" Target="https://www.fool.com/investing/2026/03/21/this-nuclear-energy-trend-could-be-bigger-than-inv/" TargetMode="External"/><Relationship Id="rId385" Type="http://schemas.openxmlformats.org/officeDocument/2006/relationships/hyperlink" Target="https://www.indexbox.io/blog/fluor-expands-european-nuclear-operations-with-romanian-hub/" TargetMode="External"/><Relationship Id="rId386" Type="http://schemas.openxmlformats.org/officeDocument/2006/relationships/hyperlink" Target="https://thedeepdive.ca/trump-takaichi-us-reactor-project/?utm_source=rss&amp;utm_medium=rss&amp;utm_campaign=trump-takaichi-us-reactor-project" TargetMode="External"/><Relationship Id="rId387" Type="http://schemas.openxmlformats.org/officeDocument/2006/relationships/hyperlink" Target="https://www.fool.com/investing/2026/03/21/fluor-is-expanding-its-nuclear-energy-project/" TargetMode="External"/><Relationship Id="rId388" Type="http://schemas.openxmlformats.org/officeDocument/2006/relationships/hyperlink" Target="https://news.ltn.com.tw/news/politics/breakingnews/5378171" TargetMode="External"/><Relationship Id="rId389" Type="http://schemas.openxmlformats.org/officeDocument/2006/relationships/hyperlink" Target="https://ca.finance.yahoo.com/news/europe-going-forced-return-nuclear-060029594.html" TargetMode="External"/><Relationship Id="rId390" Type="http://schemas.openxmlformats.org/officeDocument/2006/relationships/hyperlink" Target="https://spectrumlocalnews.com/nys/capital-region/news/2026/03/19/nuclear-energy-power-needs-fit" TargetMode="External"/><Relationship Id="rId391" Type="http://schemas.openxmlformats.org/officeDocument/2006/relationships/hyperlink" Target="https://www.asianews.it/news-en/The-Gulf-War-accelerates-Turkey%26rsquo%3Bs-plans-for-%27peaceful-nuclear%26rsquo%3B-power-65081.html" TargetMode="External"/><Relationship Id="rId392" Type="http://schemas.openxmlformats.org/officeDocument/2006/relationships/hyperlink" Target="https://newsonjapan.com/article/148680.php" TargetMode="External"/><Relationship Id="rId393" Type="http://schemas.openxmlformats.org/officeDocument/2006/relationships/hyperlink" Target="https://www.ans.org/news/2026-03-20/article-7859/doe-inl-kairos-talk-nuclear-energy-at-senate-committee-hearing/" TargetMode="External"/><Relationship Id="rId394" Type="http://schemas.openxmlformats.org/officeDocument/2006/relationships/hyperlink" Target="https://www.gurufocus.com/news/8731427/national-atomic-co-kazatomprom-jsc-natky-q4-2025-earnings-call-highlights-strong-production-growth-amid-rising-costs" TargetMode="External"/><Relationship Id="rId395" Type="http://schemas.openxmlformats.org/officeDocument/2006/relationships/hyperlink" Target="https://www.fool.com/investing/2026/03/20/is-oklo-stock-going-to-100/" TargetMode="External"/><Relationship Id="rId396" Type="http://schemas.openxmlformats.org/officeDocument/2006/relationships/hyperlink" Target="https://www.business-standard.com/industry/news/india-green-industrial-push-strategic-necessity-amid-west-asia-energy-shock-126032000898_1.html" TargetMode="External"/><Relationship Id="rId397" Type="http://schemas.openxmlformats.org/officeDocument/2006/relationships/hyperlink" Target="https://www.nucnet.org/news/access-to-electricity-will-determine-economic-success-or-failure-says-magwood-3-5-2026" TargetMode="External"/><Relationship Id="rId398"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99" Type="http://schemas.openxmlformats.org/officeDocument/2006/relationships/hyperlink" Target="https://tass.com/economy/2104869" TargetMode="External"/><Relationship Id="rId400" Type="http://schemas.openxmlformats.org/officeDocument/2006/relationships/hyperlink" Target="https://www.marysvillejt.com/2026/03/20/demo-former-water-treatment-plant-underway/?ta_paidstory" TargetMode="External"/><Relationship Id="rId401"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402" Type="http://schemas.openxmlformats.org/officeDocument/2006/relationships/hyperlink" Target="https://www.openaccessgovernment.org/eu-allocates-e330-million-to-advance-nuclear-and-fusion-energy/206789/" TargetMode="External"/><Relationship Id="rId403"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404" Type="http://schemas.openxmlformats.org/officeDocument/2006/relationships/hyperlink" Target="https://neutronbytes.com/2026/03/20/multiple-bottlenecks-face-new-nuclear-builds/" TargetMode="External"/><Relationship Id="rId405" Type="http://schemas.openxmlformats.org/officeDocument/2006/relationships/hyperlink" Target="https://jurnalul.ro/stiri/observator/nicusor-dan-plafonare-preturi-energie-1027495.html" TargetMode="External"/><Relationship Id="rId406" Type="http://schemas.openxmlformats.org/officeDocument/2006/relationships/hyperlink" Target="https://www.livemint.com/news/world/donald-trump-japans-takaichi-announce-40-billion-us-nuclear-reactor-project-11773979108846.html" TargetMode="External"/><Relationship Id="rId407" Type="http://schemas.openxmlformats.org/officeDocument/2006/relationships/hyperlink" Target="https://qazinform.com/news/japan-us-unveil-3-new-business-projects-worth-73-billion-total-35c547" TargetMode="External"/><Relationship Id="rId408" Type="http://schemas.openxmlformats.org/officeDocument/2006/relationships/hyperlink" Target="https://www.dailyfinland.fi/europe/48391/Estonia-moves-toward-nuclear-energy-with-draft-law" TargetMode="External"/><Relationship Id="rId409" Type="http://schemas.openxmlformats.org/officeDocument/2006/relationships/hyperlink" Target="https://www.australianmining.com.au/honeymoon-period-boss-boosts-uranium-resources/" TargetMode="External"/><Relationship Id="rId410" Type="http://schemas.openxmlformats.org/officeDocument/2006/relationships/hyperlink" Target="https://www.independentsentinel.com/us-japan-announce-a-40b-nuclear-plan-small-nuclear-reactors/" TargetMode="External"/><Relationship Id="rId411"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12" Type="http://schemas.openxmlformats.org/officeDocument/2006/relationships/hyperlink" Target="https://greekreporter.com/2026/03/19/turkey-plan-nuclear-reactors/" TargetMode="External"/><Relationship Id="rId413" Type="http://schemas.openxmlformats.org/officeDocument/2006/relationships/hyperlink" Target="https://shalemag.com/nuclear-capacity-expansion-strategy/" TargetMode="External"/><Relationship Id="rId414" Type="http://schemas.openxmlformats.org/officeDocument/2006/relationships/hyperlink" Target="https://www.hokanews.com/2026/03/us-and-japan-to-unveil-40-billion.html" TargetMode="External"/><Relationship Id="rId415" Type="http://schemas.openxmlformats.org/officeDocument/2006/relationships/hyperlink" Target="https://www.hydrocarbonengineering.com/petrochemicals/19032026/ebara-elliott-energy-and-nuscale-partner-to-power-petrochemical-plants/" TargetMode="External"/><Relationship Id="rId416" Type="http://schemas.openxmlformats.org/officeDocument/2006/relationships/hyperlink" Target="https://www.zerohedge.com/energy/worse-nord-stream-irans-attack-qatars-lng-sends-shockwaves-across-global-energy-markets" TargetMode="External"/><Relationship Id="rId417" Type="http://schemas.openxmlformats.org/officeDocument/2006/relationships/hyperlink" Target="https://www.carbonbrief.org/china-briefing-19-march-2026-china-joins-nuclear-pledge-energy-approach-vindicated-new-ecological-code/" TargetMode="External"/><Relationship Id="rId418" Type="http://schemas.openxmlformats.org/officeDocument/2006/relationships/hyperlink" Target="https://www.marysvillejt.com/2026/03/19/nuclear-local-energy-solution/?ta_paidstory" TargetMode="External"/><Relationship Id="rId419" Type="http://schemas.openxmlformats.org/officeDocument/2006/relationships/hyperlink" Target="https://meyka.com/blog/japan-to-invest-40-billion-in-us-small-modular-reactors/" TargetMode="External"/><Relationship Id="rId420" Type="http://schemas.openxmlformats.org/officeDocument/2006/relationships/hyperlink" Target="https://europeansting.com/2026/03/19/eu-to-invest-e330-million-to-accelerate-fusion-energy-and-support-nuclear-technologies-and-skills/" TargetMode="External"/><Relationship Id="rId421" Type="http://schemas.openxmlformats.org/officeDocument/2006/relationships/hyperlink" Target="https://www.middleeastmonitor.com/20260319-turkey-unveils-plan-to-build-eight-nuclear-reactors/" TargetMode="External"/><Relationship Id="rId422" Type="http://schemas.openxmlformats.org/officeDocument/2006/relationships/hyperlink" Target="https://www.nucnet.org/news/swedish-nuclear-company-blykalla-to-proceed-with-planning-for-small-modular-reactor-park-3-4-2026" TargetMode="External"/><Relationship Id="rId423" Type="http://schemas.openxmlformats.org/officeDocument/2006/relationships/hyperlink" Target="https://www.haberler.com/ekonomi/ab-fuzyon-enerjisi-icin-330-milyon-avro-kaynak-ayirdi-19671919-haberi/" TargetMode="External"/><Relationship Id="rId424"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25" Type="http://schemas.openxmlformats.org/officeDocument/2006/relationships/hyperlink" Target="https://www.hydrogenfuelnews.com/next-hydrogen-secures-nuclear-electrolyzer-contracts-to-advance-hydrogen-production/8575288/" TargetMode="External"/><Relationship Id="rId426" Type="http://schemas.openxmlformats.org/officeDocument/2006/relationships/hyperlink" Target="https://www.thechemicalengineer.com/news/overhaul-of-safety-and-environment-rules-will-make-uk-nuclear-nation-starmer/" TargetMode="External"/><Relationship Id="rId427" Type="http://schemas.openxmlformats.org/officeDocument/2006/relationships/hyperlink" Target="https://qazinform.com/news/kazatomproms-uranium-sales-up-11-in-2025-5b8b08" TargetMode="External"/><Relationship Id="rId428" Type="http://schemas.openxmlformats.org/officeDocument/2006/relationships/hyperlink" Target="https://www.indianweb2.com/2026/03/new-uranium-mines-and-fuel-plants-to.html" TargetMode="External"/><Relationship Id="rId429" Type="http://schemas.openxmlformats.org/officeDocument/2006/relationships/hyperlink" Target="https://sonicericsg.blogspot.com/2026/03/post-1266-how-china-is-overtaking-us-in.html" TargetMode="External"/><Relationship Id="rId430" Type="http://schemas.openxmlformats.org/officeDocument/2006/relationships/hyperlink" Target="https://thewest.com.au/business/bulls-n-bears/infini-locks-in-key-contractors-for-canadian-uranium-push-c-21994670" TargetMode="External"/><Relationship Id="rId431" Type="http://schemas.openxmlformats.org/officeDocument/2006/relationships/hyperlink" Target="https://www.ad-hoc-news.de/boerse/news/unternehmensnachrichten/the-global-energy-association/68842050" TargetMode="External"/><Relationship Id="rId432" Type="http://schemas.openxmlformats.org/officeDocument/2006/relationships/hyperlink" Target="https://skillings.net/the-ai-energy-nexus-why-big-tech-is-drifting-toward-uranium-and-copper-in-2026/" TargetMode="External"/><Relationship Id="rId433" Type="http://schemas.openxmlformats.org/officeDocument/2006/relationships/hyperlink" Target="https://www.thehindubusinessline.com/markets/commodities/global-energy-crisis-pushes-nations-to-expand-nuclear-and-renewable-power/article70760452.ece" TargetMode="External"/><Relationship Id="rId434" Type="http://schemas.openxmlformats.org/officeDocument/2006/relationships/hyperlink" Target="https://stockhead.com.au/resources/qx-resources-maps-high-grade-uranium-targets-at-madaba/" TargetMode="External"/><Relationship Id="rId435" Type="http://schemas.openxmlformats.org/officeDocument/2006/relationships/hyperlink" Target="https://smallcaps.com.au/article/boss-energy-reports-updated-uranium-resource-estimates-for-goulds-dam-and-jasons-deposit" TargetMode="External"/><Relationship Id="rId436" Type="http://schemas.openxmlformats.org/officeDocument/2006/relationships/hyperlink" Target="https://mezha.net/eng/bukvy/donald_tusk_unveils/" TargetMode="External"/><Relationship Id="rId437" Type="http://schemas.openxmlformats.org/officeDocument/2006/relationships/hyperlink" Target="https://www.turkmenistannews.net/news/278930371/kazakh-national-atomic-company-to-invest-up-to-1759-mln-usd-in-exploration-by-2030" TargetMode="External"/><Relationship Id="rId438"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39" Type="http://schemas.openxmlformats.org/officeDocument/2006/relationships/hyperlink" Target="https://www.ans.org/news/2026-03-18/article-7851/uk-releases-new-plans-to-speed-nuclear-deployment/" TargetMode="External"/><Relationship Id="rId440" Type="http://schemas.openxmlformats.org/officeDocument/2006/relationships/hyperlink" Target="https://www.openpr.com/news/4430192/expanding-assets-and-investments-in-the-nuclear-fuel-cycle" TargetMode="External"/><Relationship Id="rId441" Type="http://schemas.openxmlformats.org/officeDocument/2006/relationships/hyperlink" Target="https://interestingengineering.com/energy/us-isotope-reactor-design-safety-approval" TargetMode="External"/><Relationship Id="rId442" Type="http://schemas.openxmlformats.org/officeDocument/2006/relationships/hyperlink" Target="https://astanatimes.com/2026/03/kazatomprom-boosts-sales-11-in-2025-expands-resource-base/" TargetMode="External"/><Relationship Id="rId443" Type="http://schemas.openxmlformats.org/officeDocument/2006/relationships/hyperlink" Target="https://www.hungarianconservative.com/articles/current/nuclear-power-danube-institute-david-a-wright/" TargetMode="External"/><Relationship Id="rId444" Type="http://schemas.openxmlformats.org/officeDocument/2006/relationships/hyperlink" Target="https://time.kz/news/economics/2026/03/18/tokaev-prinyal-predsedatelya-pravleniya-ao-nak-kazatomprom" TargetMode="External"/><Relationship Id="rId445" Type="http://schemas.openxmlformats.org/officeDocument/2006/relationships/hyperlink" Target="https://www.govconwire.com/articles/doe-contracting-opportunities-govcon-genesis-uranium" TargetMode="External"/><Relationship Id="rId446" Type="http://schemas.openxmlformats.org/officeDocument/2006/relationships/hyperlink" Target="https://interestingengineering.com/innovation/argonne-3d-printing-breakthrough-nuclear-reactor-parts" TargetMode="External"/><Relationship Id="rId447" Type="http://schemas.openxmlformats.org/officeDocument/2006/relationships/hyperlink" Target="https://www.trend.az/casia/kazakhstan/4166551.html" TargetMode="External"/><Relationship Id="rId448" Type="http://schemas.openxmlformats.org/officeDocument/2006/relationships/hyperlink" Target="https://www.powerinfotoday.com/nuclear-energy/uk-nuclear-reforms-accelerate-project-delivery-framework/" TargetMode="External"/><Relationship Id="rId449" Type="http://schemas.openxmlformats.org/officeDocument/2006/relationships/hyperlink" Target="https://www.maritimegateway.com/parliamentary-panel-raises-red-flag-over-indias-chabahar-ambitions/" TargetMode="External"/><Relationship Id="rId450" Type="http://schemas.openxmlformats.org/officeDocument/2006/relationships/hyperlink" Target="https://skillings.net/uzbekistan-mining-expansion-2030-targets-2-2b-investment-and-production-risks/" TargetMode="External"/><Relationship Id="rId451" Type="http://schemas.openxmlformats.org/officeDocument/2006/relationships/hyperlink" Target="https://www.nucnet.org/news/poland-making-progress-on-nuclear-waste-management-but-more-work-needed-says-iaea-3-3-2026" TargetMode="External"/><Relationship Id="rId452" Type="http://schemas.openxmlformats.org/officeDocument/2006/relationships/hyperlink" Target="https://www.demorgen.be/tech-ai/de-grootste-uitdaging-is-om-dit-economisch-levensvatbaar-te-maken-vlaamse-regering-zoekt-locaties-voor-kleine-kernreactoren~bd77af8c/" TargetMode="External"/><Relationship Id="rId453" Type="http://schemas.openxmlformats.org/officeDocument/2006/relationships/hyperlink" Target="https://www.gizmodo.jp/2026/03/gravity-nuclear-reactor.html" TargetMode="External"/><Relationship Id="rId454" Type="http://schemas.openxmlformats.org/officeDocument/2006/relationships/hyperlink" Target="https://www.eurasiareview.com/18032026-france-ministerial-council-reiterates-need-for-nuclear-revival/" TargetMode="External"/><Relationship Id="rId455" Type="http://schemas.openxmlformats.org/officeDocument/2006/relationships/hyperlink" Target="https://www.gurufocus.com/news/8720253/oklos-atomic-alchemy-announces-us-department-of-energy-approval-for-nuclear-safety-design-agreement-of-its-groves-isotopes-test-rea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